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14:paraId="20DF15FA" w14:textId="77777777" w:rsidTr="002350A5">
        <w:trPr>
          <w:trHeight w:val="2172"/>
        </w:trPr>
        <w:tc>
          <w:tcPr>
            <w:tcW w:w="4253" w:type="dxa"/>
          </w:tcPr>
          <w:p w14:paraId="457B23AF" w14:textId="77777777" w:rsidR="0063059A" w:rsidRPr="007E378E" w:rsidRDefault="0063059A" w:rsidP="002350A5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2014BFA0" w14:textId="77777777" w:rsidR="0063059A" w:rsidRPr="007E378E" w:rsidRDefault="0063059A" w:rsidP="002350A5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70828CD" w14:textId="77777777" w:rsidR="0063059A" w:rsidRPr="00C0555F" w:rsidRDefault="0063059A" w:rsidP="002350A5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224AB86" wp14:editId="23D4FE2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40A72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F122BD8" w14:textId="77777777" w:rsidR="0063059A" w:rsidRPr="007E378E" w:rsidRDefault="0063059A" w:rsidP="002350A5">
            <w:pPr>
              <w:jc w:val="center"/>
              <w:rPr>
                <w:sz w:val="28"/>
                <w:szCs w:val="28"/>
              </w:rPr>
            </w:pPr>
          </w:p>
          <w:p w14:paraId="2728E279" w14:textId="77777777" w:rsidR="0063059A" w:rsidRPr="007E378E" w:rsidRDefault="0063059A" w:rsidP="002350A5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3D273380" wp14:editId="23EF8FB7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51019" w14:textId="77777777" w:rsidR="0063059A" w:rsidRPr="007E378E" w:rsidRDefault="0063059A" w:rsidP="002350A5"/>
          <w:p w14:paraId="19C78E9D" w14:textId="77777777" w:rsidR="0063059A" w:rsidRPr="007E378E" w:rsidRDefault="0063059A" w:rsidP="002350A5">
            <w:pPr>
              <w:ind w:right="-1038"/>
            </w:pPr>
          </w:p>
        </w:tc>
        <w:tc>
          <w:tcPr>
            <w:tcW w:w="4395" w:type="dxa"/>
          </w:tcPr>
          <w:p w14:paraId="17B6D65C" w14:textId="77777777" w:rsidR="0063059A" w:rsidRPr="007E378E" w:rsidRDefault="0063059A" w:rsidP="002350A5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C4A392C" w14:textId="77777777" w:rsidR="0063059A" w:rsidRPr="007E378E" w:rsidRDefault="0063059A" w:rsidP="002350A5">
            <w:pPr>
              <w:ind w:right="-148"/>
              <w:jc w:val="center"/>
              <w:rPr>
                <w:kern w:val="2"/>
              </w:rPr>
            </w:pPr>
          </w:p>
          <w:p w14:paraId="26803E34" w14:textId="77777777" w:rsidR="0063059A" w:rsidRPr="007E378E" w:rsidRDefault="0063059A" w:rsidP="002350A5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295ADD6E" w14:textId="77777777"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1DED94FD" w14:textId="77777777"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3059A" w14:paraId="02F8480D" w14:textId="77777777" w:rsidTr="002350A5">
        <w:tc>
          <w:tcPr>
            <w:tcW w:w="3369" w:type="dxa"/>
            <w:tcBorders>
              <w:bottom w:val="single" w:sz="6" w:space="0" w:color="auto"/>
            </w:tcBorders>
          </w:tcPr>
          <w:p w14:paraId="3E796116" w14:textId="77777777" w:rsidR="0063059A" w:rsidRDefault="0063059A" w:rsidP="002350A5">
            <w:pPr>
              <w:pStyle w:val="Noeeu1"/>
            </w:pPr>
          </w:p>
        </w:tc>
        <w:tc>
          <w:tcPr>
            <w:tcW w:w="3010" w:type="dxa"/>
          </w:tcPr>
          <w:p w14:paraId="518E6527" w14:textId="77777777" w:rsidR="0063059A" w:rsidRDefault="008B3ABC" w:rsidP="002350A5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14:paraId="5ECB730A" w14:textId="77777777" w:rsidR="0063059A" w:rsidRDefault="0063059A" w:rsidP="002350A5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3E0939B9" w14:textId="77777777" w:rsidR="0063059A" w:rsidRDefault="0063059A" w:rsidP="002350A5">
            <w:pPr>
              <w:pStyle w:val="Noeeu1"/>
            </w:pPr>
          </w:p>
        </w:tc>
      </w:tr>
    </w:tbl>
    <w:p w14:paraId="09F0C609" w14:textId="77777777"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14:paraId="74E9FA4C" w14:textId="77777777"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14:paraId="4F341AD4" w14:textId="77777777" w:rsidR="0063059A" w:rsidRPr="00A24E76" w:rsidRDefault="0063059A" w:rsidP="00C97960">
      <w:pPr>
        <w:tabs>
          <w:tab w:val="left" w:pos="3261"/>
        </w:tabs>
        <w:ind w:right="5243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 включении </w:t>
      </w:r>
      <w:r w:rsidR="00A36E91">
        <w:rPr>
          <w:spacing w:val="2"/>
          <w:sz w:val="28"/>
          <w:szCs w:val="28"/>
        </w:rPr>
        <w:t xml:space="preserve">объекта, </w:t>
      </w:r>
      <w:r>
        <w:rPr>
          <w:sz w:val="28"/>
          <w:szCs w:val="28"/>
        </w:rPr>
        <w:t>обладающ</w:t>
      </w:r>
      <w:r w:rsidR="00A36E91">
        <w:rPr>
          <w:sz w:val="28"/>
          <w:szCs w:val="28"/>
        </w:rPr>
        <w:t>его</w:t>
      </w:r>
      <w:r>
        <w:rPr>
          <w:sz w:val="28"/>
          <w:szCs w:val="28"/>
        </w:rPr>
        <w:t xml:space="preserve"> признаками объект</w:t>
      </w:r>
      <w:r w:rsidR="007D2C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24E76">
        <w:rPr>
          <w:sz w:val="28"/>
          <w:szCs w:val="28"/>
        </w:rPr>
        <w:t>культурного наследия</w:t>
      </w:r>
      <w:r w:rsidR="00A36E91">
        <w:rPr>
          <w:sz w:val="28"/>
          <w:szCs w:val="28"/>
        </w:rPr>
        <w:t>, в перечень выявле</w:t>
      </w:r>
      <w:bookmarkStart w:id="0" w:name="_GoBack"/>
      <w:bookmarkEnd w:id="0"/>
      <w:r w:rsidR="00A36E91">
        <w:rPr>
          <w:sz w:val="28"/>
          <w:szCs w:val="28"/>
        </w:rPr>
        <w:t>нных объектов культурного наследия</w:t>
      </w:r>
    </w:p>
    <w:p w14:paraId="1CF610DB" w14:textId="77777777"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14:paraId="26F1733B" w14:textId="77777777" w:rsidR="004B02CB" w:rsidRDefault="004B02CB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14:paraId="17DE77D3" w14:textId="21790698" w:rsidR="00660C4A" w:rsidRPr="00A36E91" w:rsidRDefault="0063059A" w:rsidP="00660C4A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8" w:history="1"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25 июня 2002 г</w:t>
        </w:r>
        <w:r w:rsidR="007529C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ода</w:t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№</w:t>
        </w:r>
        <w:r w:rsidR="00156181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73-ФЗ «Об объектах культурного наследия (памятниках истории и культуры) народов Российской Федерации</w:t>
        </w:r>
      </w:hyperlink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156181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z w:val="28"/>
          <w:szCs w:val="28"/>
        </w:rPr>
        <w:t>60-ЗРТ «Об объектах культурного наследия в Республики Татарстан</w:t>
      </w:r>
      <w:r w:rsidRPr="00A36E91">
        <w:rPr>
          <w:rFonts w:ascii="Times New Roman" w:hAnsi="Times New Roman" w:cs="Times New Roman"/>
          <w:sz w:val="28"/>
          <w:szCs w:val="28"/>
        </w:rPr>
        <w:t>»,</w:t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="00413258">
        <w:rPr>
          <w:rFonts w:ascii="Times New Roman" w:hAnsi="Times New Roman" w:cs="Times New Roman"/>
          <w:iCs/>
          <w:spacing w:val="2"/>
          <w:sz w:val="28"/>
          <w:szCs w:val="28"/>
        </w:rPr>
        <w:br/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>на основании акта осмотра объекта</w:t>
      </w:r>
      <w:r w:rsidRPr="00A36E91">
        <w:rPr>
          <w:rFonts w:ascii="Times New Roman" w:hAnsi="Times New Roman" w:cs="Times New Roman"/>
          <w:iCs/>
          <w:spacing w:val="2"/>
          <w:sz w:val="28"/>
          <w:szCs w:val="28"/>
        </w:rPr>
        <w:t>,</w:t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обладающе</w:t>
      </w:r>
      <w:r w:rsidR="00A36E91">
        <w:rPr>
          <w:rFonts w:ascii="Times New Roman" w:hAnsi="Times New Roman" w:cs="Times New Roman"/>
          <w:iCs/>
          <w:spacing w:val="2"/>
          <w:sz w:val="28"/>
          <w:szCs w:val="28"/>
        </w:rPr>
        <w:t>го признаками объекта культурног</w:t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>о наследия</w:t>
      </w:r>
      <w:r w:rsid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ю:</w:t>
      </w:r>
    </w:p>
    <w:p w14:paraId="4CA7A7E1" w14:textId="7D0B3AB2" w:rsidR="00712D7F" w:rsidRDefault="00B11359" w:rsidP="00AC5CC6">
      <w:pPr>
        <w:tabs>
          <w:tab w:val="left" w:pos="6510"/>
        </w:tabs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996">
        <w:rPr>
          <w:sz w:val="28"/>
          <w:szCs w:val="28"/>
        </w:rPr>
        <w:t>В</w:t>
      </w:r>
      <w:r w:rsidR="00E26169">
        <w:rPr>
          <w:sz w:val="28"/>
          <w:szCs w:val="28"/>
        </w:rPr>
        <w:t xml:space="preserve">ключить </w:t>
      </w:r>
      <w:r w:rsidR="00A801C3">
        <w:rPr>
          <w:sz w:val="28"/>
          <w:szCs w:val="28"/>
        </w:rPr>
        <w:t>объект</w:t>
      </w:r>
      <w:r w:rsidR="00AC5CC6">
        <w:rPr>
          <w:sz w:val="28"/>
          <w:szCs w:val="28"/>
        </w:rPr>
        <w:t>, обладающий признаками объекта культурного наследия,</w:t>
      </w:r>
      <w:r w:rsidR="00A801C3">
        <w:rPr>
          <w:sz w:val="28"/>
          <w:szCs w:val="28"/>
        </w:rPr>
        <w:t xml:space="preserve"> </w:t>
      </w:r>
      <w:r w:rsidR="008B6E9C" w:rsidRPr="008B6E9C">
        <w:rPr>
          <w:bCs/>
          <w:sz w:val="28"/>
          <w:szCs w:val="28"/>
        </w:rPr>
        <w:t xml:space="preserve">достопримечательное место «Первый </w:t>
      </w:r>
      <w:proofErr w:type="spellStart"/>
      <w:r w:rsidR="008B6E9C" w:rsidRPr="008B6E9C">
        <w:rPr>
          <w:bCs/>
          <w:sz w:val="28"/>
          <w:szCs w:val="28"/>
        </w:rPr>
        <w:t>соцгород</w:t>
      </w:r>
      <w:proofErr w:type="spellEnd"/>
      <w:r w:rsidR="008B6E9C" w:rsidRPr="008B6E9C">
        <w:rPr>
          <w:bCs/>
          <w:sz w:val="28"/>
          <w:szCs w:val="28"/>
        </w:rPr>
        <w:t xml:space="preserve"> Казани», 1928-1949 гг., расположенный по адресу: Республика Татарстан, г.</w:t>
      </w:r>
      <w:r w:rsidR="008B6E9C">
        <w:rPr>
          <w:bCs/>
          <w:sz w:val="28"/>
          <w:szCs w:val="28"/>
        </w:rPr>
        <w:t xml:space="preserve"> </w:t>
      </w:r>
      <w:r w:rsidR="008B6E9C" w:rsidRPr="008B6E9C">
        <w:rPr>
          <w:bCs/>
          <w:sz w:val="28"/>
          <w:szCs w:val="28"/>
        </w:rPr>
        <w:t xml:space="preserve">Казань, Кировский район, </w:t>
      </w:r>
      <w:r w:rsidR="008B6E9C">
        <w:rPr>
          <w:bCs/>
          <w:sz w:val="28"/>
          <w:szCs w:val="28"/>
        </w:rPr>
        <w:br/>
      </w:r>
      <w:r w:rsidR="008B6E9C" w:rsidRPr="008B6E9C">
        <w:rPr>
          <w:bCs/>
          <w:sz w:val="28"/>
          <w:szCs w:val="28"/>
        </w:rPr>
        <w:t>ул.</w:t>
      </w:r>
      <w:r w:rsidR="008B6E9C">
        <w:rPr>
          <w:bCs/>
          <w:sz w:val="28"/>
          <w:szCs w:val="28"/>
        </w:rPr>
        <w:t xml:space="preserve"> </w:t>
      </w:r>
      <w:r w:rsidR="008B6E9C" w:rsidRPr="008B6E9C">
        <w:rPr>
          <w:bCs/>
          <w:sz w:val="28"/>
          <w:szCs w:val="28"/>
        </w:rPr>
        <w:t>Адмиралтейская, ул.</w:t>
      </w:r>
      <w:r w:rsidR="008B6E9C">
        <w:rPr>
          <w:bCs/>
          <w:sz w:val="28"/>
          <w:szCs w:val="28"/>
        </w:rPr>
        <w:t xml:space="preserve"> </w:t>
      </w:r>
      <w:r w:rsidR="008B6E9C" w:rsidRPr="008B6E9C">
        <w:rPr>
          <w:bCs/>
          <w:sz w:val="28"/>
          <w:szCs w:val="28"/>
        </w:rPr>
        <w:t>Урицкого, ул.</w:t>
      </w:r>
      <w:r w:rsidR="008B6E9C">
        <w:rPr>
          <w:bCs/>
          <w:sz w:val="28"/>
          <w:szCs w:val="28"/>
        </w:rPr>
        <w:t xml:space="preserve"> </w:t>
      </w:r>
      <w:r w:rsidR="008B6E9C" w:rsidRPr="008B6E9C">
        <w:rPr>
          <w:bCs/>
          <w:sz w:val="28"/>
          <w:szCs w:val="28"/>
        </w:rPr>
        <w:t>Мало-Московская</w:t>
      </w:r>
      <w:r w:rsidR="00E26169">
        <w:rPr>
          <w:bCs/>
          <w:sz w:val="28"/>
          <w:szCs w:val="28"/>
        </w:rPr>
        <w:t>,</w:t>
      </w:r>
      <w:r w:rsidR="00E26169">
        <w:rPr>
          <w:sz w:val="28"/>
          <w:szCs w:val="28"/>
        </w:rPr>
        <w:t xml:space="preserve"> </w:t>
      </w:r>
      <w:r w:rsidR="00AD23CC">
        <w:rPr>
          <w:sz w:val="28"/>
          <w:szCs w:val="28"/>
        </w:rPr>
        <w:t>в перечень выявленных объектов культурного наследия Республики Татарстан</w:t>
      </w:r>
      <w:r w:rsidR="00AC5CC6">
        <w:rPr>
          <w:sz w:val="28"/>
          <w:szCs w:val="28"/>
        </w:rPr>
        <w:t xml:space="preserve"> с наименованием </w:t>
      </w:r>
      <w:r w:rsidR="004167E2" w:rsidRPr="004167E2">
        <w:rPr>
          <w:bCs/>
          <w:sz w:val="28"/>
          <w:szCs w:val="28"/>
        </w:rPr>
        <w:t>достопримечательное место «Первый</w:t>
      </w:r>
      <w:r w:rsidR="004167E2">
        <w:rPr>
          <w:bCs/>
          <w:sz w:val="28"/>
          <w:szCs w:val="28"/>
        </w:rPr>
        <w:t xml:space="preserve"> </w:t>
      </w:r>
      <w:proofErr w:type="spellStart"/>
      <w:r w:rsidR="004167E2">
        <w:rPr>
          <w:bCs/>
          <w:sz w:val="28"/>
          <w:szCs w:val="28"/>
        </w:rPr>
        <w:t>соцгород</w:t>
      </w:r>
      <w:proofErr w:type="spellEnd"/>
      <w:r w:rsidR="004167E2">
        <w:rPr>
          <w:bCs/>
          <w:sz w:val="28"/>
          <w:szCs w:val="28"/>
        </w:rPr>
        <w:t xml:space="preserve"> Казани», 1928-1949 гг</w:t>
      </w:r>
      <w:r w:rsidR="001244E9">
        <w:rPr>
          <w:bCs/>
          <w:sz w:val="28"/>
          <w:szCs w:val="28"/>
        </w:rPr>
        <w:t>.</w:t>
      </w:r>
    </w:p>
    <w:p w14:paraId="221385CB" w14:textId="2610CC8A" w:rsidR="00B11359" w:rsidRDefault="00B11359" w:rsidP="00AC5CC6">
      <w:pPr>
        <w:tabs>
          <w:tab w:val="left" w:pos="6510"/>
        </w:tabs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Утвердить границы территории выявленного объекта культурного наследия </w:t>
      </w:r>
      <w:r w:rsidR="001244E9" w:rsidRPr="008B6E9C">
        <w:rPr>
          <w:bCs/>
          <w:sz w:val="28"/>
          <w:szCs w:val="28"/>
        </w:rPr>
        <w:t>достопримечательно</w:t>
      </w:r>
      <w:r w:rsidR="004167E2">
        <w:rPr>
          <w:bCs/>
          <w:sz w:val="28"/>
          <w:szCs w:val="28"/>
        </w:rPr>
        <w:t>го</w:t>
      </w:r>
      <w:r w:rsidR="001244E9" w:rsidRPr="008B6E9C">
        <w:rPr>
          <w:bCs/>
          <w:sz w:val="28"/>
          <w:szCs w:val="28"/>
        </w:rPr>
        <w:t xml:space="preserve"> мест</w:t>
      </w:r>
      <w:r w:rsidR="004167E2">
        <w:rPr>
          <w:bCs/>
          <w:sz w:val="28"/>
          <w:szCs w:val="28"/>
        </w:rPr>
        <w:t>а</w:t>
      </w:r>
      <w:r w:rsidR="001244E9" w:rsidRPr="008B6E9C">
        <w:rPr>
          <w:bCs/>
          <w:sz w:val="28"/>
          <w:szCs w:val="28"/>
        </w:rPr>
        <w:t xml:space="preserve"> «Первый </w:t>
      </w:r>
      <w:proofErr w:type="spellStart"/>
      <w:r w:rsidR="001244E9" w:rsidRPr="008B6E9C">
        <w:rPr>
          <w:bCs/>
          <w:sz w:val="28"/>
          <w:szCs w:val="28"/>
        </w:rPr>
        <w:t>соцгород</w:t>
      </w:r>
      <w:proofErr w:type="spellEnd"/>
      <w:r w:rsidR="001244E9" w:rsidRPr="008B6E9C">
        <w:rPr>
          <w:bCs/>
          <w:sz w:val="28"/>
          <w:szCs w:val="28"/>
        </w:rPr>
        <w:t xml:space="preserve"> Казани», 1928-1949 гг., расположенн</w:t>
      </w:r>
      <w:r w:rsidR="004167E2">
        <w:rPr>
          <w:bCs/>
          <w:sz w:val="28"/>
          <w:szCs w:val="28"/>
        </w:rPr>
        <w:t>ого</w:t>
      </w:r>
      <w:r w:rsidR="001244E9" w:rsidRPr="008B6E9C">
        <w:rPr>
          <w:bCs/>
          <w:sz w:val="28"/>
          <w:szCs w:val="28"/>
        </w:rPr>
        <w:t xml:space="preserve"> по адресу: Республика Татарстан, г.</w:t>
      </w:r>
      <w:r w:rsidR="001244E9">
        <w:rPr>
          <w:bCs/>
          <w:sz w:val="28"/>
          <w:szCs w:val="28"/>
        </w:rPr>
        <w:t xml:space="preserve"> </w:t>
      </w:r>
      <w:r w:rsidR="001244E9" w:rsidRPr="008B6E9C">
        <w:rPr>
          <w:bCs/>
          <w:sz w:val="28"/>
          <w:szCs w:val="28"/>
        </w:rPr>
        <w:t xml:space="preserve">Казань, Кировский район, </w:t>
      </w:r>
      <w:r w:rsidR="001244E9">
        <w:rPr>
          <w:bCs/>
          <w:sz w:val="28"/>
          <w:szCs w:val="28"/>
        </w:rPr>
        <w:br/>
      </w:r>
      <w:r w:rsidR="001244E9" w:rsidRPr="008B6E9C">
        <w:rPr>
          <w:bCs/>
          <w:sz w:val="28"/>
          <w:szCs w:val="28"/>
        </w:rPr>
        <w:t>ул.</w:t>
      </w:r>
      <w:r w:rsidR="001244E9">
        <w:rPr>
          <w:bCs/>
          <w:sz w:val="28"/>
          <w:szCs w:val="28"/>
        </w:rPr>
        <w:t xml:space="preserve"> </w:t>
      </w:r>
      <w:r w:rsidR="001244E9" w:rsidRPr="008B6E9C">
        <w:rPr>
          <w:bCs/>
          <w:sz w:val="28"/>
          <w:szCs w:val="28"/>
        </w:rPr>
        <w:t>Адмиралтейская, ул.</w:t>
      </w:r>
      <w:r w:rsidR="001244E9">
        <w:rPr>
          <w:bCs/>
          <w:sz w:val="28"/>
          <w:szCs w:val="28"/>
        </w:rPr>
        <w:t xml:space="preserve"> </w:t>
      </w:r>
      <w:r w:rsidR="001244E9" w:rsidRPr="008B6E9C">
        <w:rPr>
          <w:bCs/>
          <w:sz w:val="28"/>
          <w:szCs w:val="28"/>
        </w:rPr>
        <w:t>Урицкого, ул.</w:t>
      </w:r>
      <w:r w:rsidR="001244E9">
        <w:rPr>
          <w:bCs/>
          <w:sz w:val="28"/>
          <w:szCs w:val="28"/>
        </w:rPr>
        <w:t xml:space="preserve"> </w:t>
      </w:r>
      <w:r w:rsidR="001244E9" w:rsidRPr="008B6E9C">
        <w:rPr>
          <w:bCs/>
          <w:sz w:val="28"/>
          <w:szCs w:val="28"/>
        </w:rPr>
        <w:t>Мало-Московская</w:t>
      </w:r>
      <w:r w:rsidR="001244E9">
        <w:rPr>
          <w:bCs/>
          <w:sz w:val="28"/>
          <w:szCs w:val="28"/>
        </w:rPr>
        <w:t xml:space="preserve">, согласно приложению </w:t>
      </w:r>
      <w:r w:rsidR="004167E2">
        <w:rPr>
          <w:bCs/>
          <w:sz w:val="28"/>
          <w:szCs w:val="28"/>
        </w:rPr>
        <w:br/>
      </w:r>
      <w:r w:rsidR="001244E9">
        <w:rPr>
          <w:bCs/>
          <w:sz w:val="28"/>
          <w:szCs w:val="28"/>
        </w:rPr>
        <w:t>к настоящему приказу.</w:t>
      </w:r>
    </w:p>
    <w:p w14:paraId="7B50BBCF" w14:textId="4C11BBCD" w:rsidR="001244E9" w:rsidRDefault="001244E9" w:rsidP="00AC5CC6">
      <w:pPr>
        <w:tabs>
          <w:tab w:val="left" w:pos="6510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Отделу учета объектов культурного наследия и градостроительной деятельности обеспечить внесение сведений о границах территории указанного объекта в Единый государственный реестр недвижимости.</w:t>
      </w:r>
    </w:p>
    <w:p w14:paraId="5F5E77B8" w14:textId="1B64B566" w:rsidR="001244E9" w:rsidRPr="001244E9" w:rsidRDefault="00B0074F" w:rsidP="00AC5CC6">
      <w:pPr>
        <w:tabs>
          <w:tab w:val="left" w:pos="6510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 за исполнением настоящего приказа оставляю за собой.</w:t>
      </w:r>
    </w:p>
    <w:p w14:paraId="716463BF" w14:textId="77777777"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33539DA2" w14:textId="77777777"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081120B4" w14:textId="2E201953" w:rsidR="00F558C8" w:rsidRDefault="00AC5CC6" w:rsidP="00712D7F">
      <w:pPr>
        <w:tabs>
          <w:tab w:val="right" w:pos="10206"/>
        </w:tabs>
        <w:ind w:right="-1"/>
        <w:jc w:val="both"/>
        <w:rPr>
          <w:sz w:val="28"/>
          <w:szCs w:val="28"/>
        </w:rPr>
        <w:sectPr w:rsidR="00F558C8" w:rsidSect="00BE6E95">
          <w:headerReference w:type="even" r:id="rId9"/>
          <w:headerReference w:type="default" r:id="rId10"/>
          <w:pgSz w:w="11906" w:h="16838"/>
          <w:pgMar w:top="1134" w:right="566" w:bottom="709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EA0D8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12D7F">
        <w:rPr>
          <w:sz w:val="28"/>
          <w:szCs w:val="28"/>
        </w:rPr>
        <w:tab/>
      </w:r>
      <w:r w:rsidR="00712D7F" w:rsidRPr="00CC7418">
        <w:rPr>
          <w:sz w:val="28"/>
          <w:szCs w:val="28"/>
        </w:rPr>
        <w:t xml:space="preserve">             </w:t>
      </w:r>
      <w:r w:rsidR="00F558C8">
        <w:rPr>
          <w:sz w:val="28"/>
          <w:szCs w:val="28"/>
        </w:rPr>
        <w:t>И.Н. Гущи</w:t>
      </w:r>
    </w:p>
    <w:p w14:paraId="61E465DD" w14:textId="76750B7F" w:rsidR="00C94659" w:rsidRDefault="001042FF" w:rsidP="00C41786">
      <w:pPr>
        <w:ind w:right="141"/>
        <w:jc w:val="right"/>
        <w:rPr>
          <w:sz w:val="28"/>
        </w:rPr>
      </w:pPr>
      <w:r w:rsidRPr="001042FF">
        <w:rPr>
          <w:sz w:val="28"/>
        </w:rPr>
        <w:t xml:space="preserve">Приложение </w:t>
      </w:r>
      <w:r>
        <w:rPr>
          <w:sz w:val="28"/>
        </w:rPr>
        <w:t>к приказу Комитета</w:t>
      </w:r>
    </w:p>
    <w:p w14:paraId="54627F1B" w14:textId="77777777" w:rsidR="00BE6E95" w:rsidRDefault="001042FF" w:rsidP="00C41786">
      <w:pPr>
        <w:ind w:right="141"/>
        <w:jc w:val="right"/>
        <w:rPr>
          <w:sz w:val="28"/>
        </w:rPr>
      </w:pPr>
      <w:r>
        <w:rPr>
          <w:sz w:val="28"/>
        </w:rPr>
        <w:t>Республики Т</w:t>
      </w:r>
      <w:r w:rsidR="00BE6E95">
        <w:rPr>
          <w:sz w:val="28"/>
        </w:rPr>
        <w:t>атарстан по охране</w:t>
      </w:r>
    </w:p>
    <w:p w14:paraId="2BBBD137" w14:textId="62FE6480" w:rsidR="00BE6E95" w:rsidRDefault="001042FF" w:rsidP="00C41786">
      <w:pPr>
        <w:ind w:right="283"/>
        <w:jc w:val="right"/>
        <w:rPr>
          <w:sz w:val="28"/>
        </w:rPr>
      </w:pPr>
      <w:r>
        <w:rPr>
          <w:sz w:val="28"/>
        </w:rPr>
        <w:t>объектов культурного наследия</w:t>
      </w:r>
    </w:p>
    <w:p w14:paraId="36E0B50F" w14:textId="3475C7AD" w:rsidR="00367CBA" w:rsidRDefault="00367CBA" w:rsidP="00C41786">
      <w:pPr>
        <w:ind w:right="140"/>
        <w:jc w:val="right"/>
        <w:rPr>
          <w:sz w:val="28"/>
        </w:rPr>
      </w:pPr>
      <w:r>
        <w:rPr>
          <w:sz w:val="28"/>
        </w:rPr>
        <w:t>от __</w:t>
      </w:r>
      <w:r w:rsidR="00BE6E95">
        <w:rPr>
          <w:sz w:val="28"/>
        </w:rPr>
        <w:t>___</w:t>
      </w:r>
      <w:r>
        <w:rPr>
          <w:sz w:val="28"/>
        </w:rPr>
        <w:t xml:space="preserve">_____202   </w:t>
      </w:r>
      <w:r w:rsidR="00C41786">
        <w:rPr>
          <w:sz w:val="28"/>
        </w:rPr>
        <w:t xml:space="preserve"> </w:t>
      </w:r>
      <w:r>
        <w:rPr>
          <w:sz w:val="28"/>
        </w:rPr>
        <w:t>года № ____</w:t>
      </w:r>
    </w:p>
    <w:p w14:paraId="257A14D6" w14:textId="4AC28F03" w:rsidR="00C41786" w:rsidRDefault="00C41786" w:rsidP="00C41786">
      <w:pPr>
        <w:ind w:right="140"/>
        <w:jc w:val="right"/>
        <w:rPr>
          <w:sz w:val="28"/>
        </w:rPr>
      </w:pPr>
    </w:p>
    <w:p w14:paraId="24F548EC" w14:textId="0D50A96E" w:rsidR="00C41786" w:rsidRDefault="00C41786" w:rsidP="00C41786">
      <w:pPr>
        <w:ind w:right="140"/>
        <w:jc w:val="center"/>
        <w:rPr>
          <w:sz w:val="28"/>
        </w:rPr>
      </w:pPr>
      <w:r>
        <w:rPr>
          <w:sz w:val="28"/>
        </w:rPr>
        <w:t>Границы территории</w:t>
      </w:r>
    </w:p>
    <w:p w14:paraId="6A80A8BD" w14:textId="71588FB5" w:rsidR="00C41786" w:rsidRDefault="00C41786" w:rsidP="00C41786">
      <w:pPr>
        <w:ind w:right="140"/>
        <w:jc w:val="center"/>
        <w:rPr>
          <w:sz w:val="28"/>
        </w:rPr>
      </w:pPr>
      <w:r>
        <w:rPr>
          <w:sz w:val="28"/>
        </w:rPr>
        <w:t xml:space="preserve">выявленного объекта культурного наследия </w:t>
      </w:r>
    </w:p>
    <w:p w14:paraId="30991B6C" w14:textId="735ACC67" w:rsidR="00C41786" w:rsidRPr="00C41786" w:rsidRDefault="00C41786" w:rsidP="00C41786">
      <w:pPr>
        <w:ind w:right="140"/>
        <w:jc w:val="center"/>
        <w:rPr>
          <w:sz w:val="28"/>
        </w:rPr>
      </w:pPr>
      <w:r w:rsidRPr="00C41786">
        <w:rPr>
          <w:sz w:val="28"/>
        </w:rPr>
        <w:t>достопримечательно</w:t>
      </w:r>
      <w:r w:rsidR="00AF6B33">
        <w:rPr>
          <w:sz w:val="28"/>
        </w:rPr>
        <w:t>го</w:t>
      </w:r>
      <w:r w:rsidRPr="00C41786">
        <w:rPr>
          <w:sz w:val="28"/>
        </w:rPr>
        <w:t xml:space="preserve"> мест</w:t>
      </w:r>
      <w:r w:rsidR="00AF6B33">
        <w:rPr>
          <w:sz w:val="28"/>
        </w:rPr>
        <w:t>а</w:t>
      </w:r>
      <w:r w:rsidRPr="00C41786">
        <w:rPr>
          <w:sz w:val="28"/>
        </w:rPr>
        <w:t xml:space="preserve"> «Первый </w:t>
      </w:r>
      <w:proofErr w:type="spellStart"/>
      <w:r w:rsidRPr="00C41786">
        <w:rPr>
          <w:sz w:val="28"/>
        </w:rPr>
        <w:t>соцгород</w:t>
      </w:r>
      <w:proofErr w:type="spellEnd"/>
      <w:r w:rsidRPr="00C41786">
        <w:rPr>
          <w:sz w:val="28"/>
        </w:rPr>
        <w:t xml:space="preserve"> Казани», 1928-1949 гг., расположенный по адресу: Республика Татарстан, г. Казань, Кировский район, </w:t>
      </w:r>
    </w:p>
    <w:p w14:paraId="6D8E13EE" w14:textId="2B4A53A5" w:rsidR="00C41786" w:rsidRDefault="00C41786" w:rsidP="00C41786">
      <w:pPr>
        <w:ind w:right="140"/>
        <w:jc w:val="center"/>
        <w:rPr>
          <w:sz w:val="28"/>
        </w:rPr>
      </w:pPr>
      <w:r w:rsidRPr="00C41786">
        <w:rPr>
          <w:sz w:val="28"/>
        </w:rPr>
        <w:t>ул. Адмиралтейская, ул. Урицкого, ул. Мало-Московская</w:t>
      </w:r>
    </w:p>
    <w:p w14:paraId="5D77B6A8" w14:textId="317C2FBD" w:rsidR="00CD5FE2" w:rsidRDefault="00EB4405" w:rsidP="00C41786">
      <w:pPr>
        <w:ind w:right="140"/>
        <w:jc w:val="center"/>
        <w:rPr>
          <w:sz w:val="28"/>
        </w:rPr>
      </w:pPr>
      <w:r w:rsidRPr="0061420F">
        <w:rPr>
          <w:noProof/>
        </w:rPr>
        <w:drawing>
          <wp:inline distT="0" distB="0" distL="0" distR="0" wp14:anchorId="5A1EFF1C" wp14:editId="3CE8868A">
            <wp:extent cx="3800475" cy="4743450"/>
            <wp:effectExtent l="19050" t="19050" r="2857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743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44041C0" w14:textId="77EB4848" w:rsidR="00EB4405" w:rsidRPr="00D623C5" w:rsidRDefault="00EB4405" w:rsidP="00C41786">
      <w:pPr>
        <w:ind w:right="140"/>
        <w:jc w:val="center"/>
        <w:rPr>
          <w:noProof/>
          <w:sz w:val="24"/>
          <w:szCs w:val="24"/>
        </w:rPr>
      </w:pPr>
      <w:r w:rsidRPr="00D623C5">
        <w:rPr>
          <w:noProof/>
          <w:sz w:val="24"/>
          <w:szCs w:val="24"/>
        </w:rPr>
        <w:t>Масштаб 1:2500</w:t>
      </w:r>
    </w:p>
    <w:p w14:paraId="5BD2EECA" w14:textId="49C040B4" w:rsidR="00EB4405" w:rsidRPr="00D623C5" w:rsidRDefault="00EB4405" w:rsidP="00EB4405">
      <w:pPr>
        <w:ind w:right="140"/>
        <w:rPr>
          <w:sz w:val="24"/>
          <w:szCs w:val="24"/>
        </w:rPr>
      </w:pPr>
      <w:r w:rsidRPr="00D623C5">
        <w:rPr>
          <w:noProof/>
          <w:sz w:val="24"/>
          <w:szCs w:val="24"/>
        </w:rPr>
        <w:t>Условные обозначения: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443"/>
      </w:tblGrid>
      <w:tr w:rsidR="00EB4405" w:rsidRPr="00D623C5" w14:paraId="11A2DAF3" w14:textId="77777777" w:rsidTr="002350A5">
        <w:trPr>
          <w:trHeight w:val="30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DA41D5B" w14:textId="0984743A" w:rsidR="00EB4405" w:rsidRPr="00D623C5" w:rsidRDefault="00EB4405" w:rsidP="002350A5">
            <w:pPr>
              <w:jc w:val="center"/>
              <w:rPr>
                <w:noProof/>
                <w:sz w:val="24"/>
                <w:szCs w:val="24"/>
              </w:rPr>
            </w:pPr>
            <w:r w:rsidRPr="00D623C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A8721" wp14:editId="0F50D79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35560</wp:posOffset>
                      </wp:positionV>
                      <wp:extent cx="337820" cy="111760"/>
                      <wp:effectExtent l="0" t="0" r="24130" b="2159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7820" cy="1117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FF0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FF0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FF0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36ECF" id="Прямоугольник 10" o:spid="_x0000_s1026" style="position:absolute;margin-left:21.15pt;margin-top:2.8pt;width:26.6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zJDwMAAJoGAAAOAAAAZHJzL2Uyb0RvYy54bWysVc1uEzEQviPxDtbe6WbTNClR06pqVYQU&#10;aEWLena83sTCaxvbbVJOSFyReAQeggvip8+weSM+25s2FCSgIoeVPT+emW9mvuzsLWpJLrl1QqtR&#10;Vmx0MsIV06VQ01H28uzo0XZGnKeqpFIrPsquuMv2dh8+2JmbIe/qmZYltwSPKDecm1E2894M89yx&#10;Ga+p29CGKygrbWvqcbXTvLR0jtdrmXc7nX4+17Y0VjPuHKSHSZntxverijN/XFWOeyJHGXLz8Wvj&#10;dxK++e4OHU4tNTPB2jToPbKoqVAIevPUIfWUXFjxy1O1YFY7XfkNputcV5VgPNaAaorOnWpOZ9Tw&#10;WAvAceYGJvf/nmXPL08sESV6B3gUrdGj5uPy7fJD8625Xr5rPjXXzdfl++Z787n5QmAExObGDeF4&#10;ak5sqNmZsWavHBT5T5pwca3NorJ1sEXFZBHhv7qBny88YRBubg62u8iCQVUUxaAfg+V0uHI21vkn&#10;XNckHEaZRXcj6PRy7HwIT4crk7YX5ZGQklRSYLQUBjAjVvtz4WcRWoRJTXPwjx6OGA10O1Hs7HRy&#10;IC25pBieI/w6Se6F8knY73cgizPkqH+myyQugniVfPtKzG7q1qNsRasg+XOkXg/W945UhEh/W1R3&#10;899DAfnpCkQpFKFh/buDFJY4RiUPI5YK8ELyF+hd6hiWL3Yp4CAVmcMsOGIMKJpWSepxrA3cnZpm&#10;hMopiIZ5m1qkpbjxvoNiLDnFcOtmYUQOqZulXkVVyqsWHlwkRT3KtlPmyVuqkBuPbNIO2u1oh9NE&#10;l1fYIoxWnGxn2JFAkDF1/oRa8AmqAUf6Y3wqqVGibk8ZmWn75nfyYI81hzYjc/ATyn99QS0mWD5V&#10;GNHHRa+HZ3289LYGYXHsumayrlEX9YHGFBdgY8PiMdh7uTpWVtfnoNL9EBUqqhhiJ6Dby4FPvAky&#10;Znx/P5qBxAz1Y3Vq2GqZArxni3NqTbumHvv9XK+4jA7vbGuyDQgrvX/hdSXiYNzi2tIKCDDtUCLr&#10;wLDr92h1+5ey+wMAAP//AwBQSwMEFAAGAAgAAAAhAFJddrLcAAAABgEAAA8AAABkcnMvZG93bnJl&#10;di54bWxMjsFOwzAQRO9I/IO1SNyoQ0oqmmZTIaRyRDTphZsbb+JAvI5itw18PeYEx9GM3rxiO9tB&#10;nGnyvWOE+0UCgrhxuucO4VDv7h5B+KBYq8ExIXyRh215fVWoXLsL7+lchU5ECPtcIZgQxlxK3xiy&#10;yi/cSBy71k1WhRinTupJXSLcDjJNkpW0quf4YNRIz4aaz+pkEdq21vP3y248mPo9q14/OrWv3xBv&#10;b+anDYhAc/gbw69+VIcyOh3dibUXA8JDuoxLhGwFItbrLANxREiXKciykP/1yx8AAAD//wMAUEsB&#10;Ai0AFAAGAAgAAAAhALaDOJL+AAAA4QEAABMAAAAAAAAAAAAAAAAAAAAAAFtDb250ZW50X1R5cGVz&#10;XS54bWxQSwECLQAUAAYACAAAACEAOP0h/9YAAACUAQAACwAAAAAAAAAAAAAAAAAvAQAAX3JlbHMv&#10;LnJlbHNQSwECLQAUAAYACAAAACEAYjZMyQ8DAACaBgAADgAAAAAAAAAAAAAAAAAuAgAAZHJzL2Uy&#10;b0RvYy54bWxQSwECLQAUAAYACAAAACEAUl12stwAAAAGAQAADwAAAAAAAAAAAAAAAABpBQAAZHJz&#10;L2Rvd25yZXYueG1sUEsFBgAAAAAEAAQA8wAAAHIGAAAAAA==&#10;" fillcolor="#ffff80" strokecolor="red" strokeweight="1pt">
                      <v:fill color2="#ffffda" rotate="t" angle="45" colors="0 #ffff80;.5 #ffffb3;1 #ffffda" focus="100%" type="gradient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5C06F2F0" w14:textId="77777777" w:rsidR="00EB4405" w:rsidRPr="00D623C5" w:rsidRDefault="00EB4405" w:rsidP="002350A5">
            <w:pPr>
              <w:rPr>
                <w:sz w:val="24"/>
                <w:szCs w:val="24"/>
              </w:rPr>
            </w:pPr>
            <w:r w:rsidRPr="00D623C5">
              <w:rPr>
                <w:sz w:val="24"/>
                <w:szCs w:val="24"/>
              </w:rPr>
              <w:t xml:space="preserve">- достопримечательное место «Первый </w:t>
            </w:r>
            <w:proofErr w:type="spellStart"/>
            <w:r w:rsidRPr="00D623C5">
              <w:rPr>
                <w:sz w:val="24"/>
                <w:szCs w:val="24"/>
              </w:rPr>
              <w:t>соцгород</w:t>
            </w:r>
            <w:proofErr w:type="spellEnd"/>
            <w:r w:rsidRPr="00D623C5">
              <w:rPr>
                <w:sz w:val="24"/>
                <w:szCs w:val="24"/>
              </w:rPr>
              <w:t xml:space="preserve"> в г. Казани», 1928-1949 гг.</w:t>
            </w:r>
          </w:p>
        </w:tc>
      </w:tr>
      <w:tr w:rsidR="00EB4405" w:rsidRPr="00D623C5" w14:paraId="483AD11D" w14:textId="77777777" w:rsidTr="002350A5">
        <w:trPr>
          <w:trHeight w:val="32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FB65620" w14:textId="58F0ED31" w:rsidR="00EB4405" w:rsidRPr="00D623C5" w:rsidRDefault="00EB4405" w:rsidP="002350A5">
            <w:pPr>
              <w:jc w:val="center"/>
              <w:rPr>
                <w:noProof/>
                <w:sz w:val="24"/>
                <w:szCs w:val="24"/>
              </w:rPr>
            </w:pPr>
            <w:r w:rsidRPr="00D623C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45EBC26" wp14:editId="78594F72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76835</wp:posOffset>
                      </wp:positionV>
                      <wp:extent cx="431165" cy="0"/>
                      <wp:effectExtent l="0" t="0" r="2603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11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69AF1" id="Прямая соединительная линия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65pt,6.05pt" to="50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hL/AEAALIDAAAOAAAAZHJzL2Uyb0RvYy54bWysU8uO0zAU3SPxD5b3NGmBMoqazqLVsBlB&#10;pYEPuHWcxMIv2aZJd8AaqZ/AL7BgpJEG+Ibkj7hOH3Rgh8jCui+f63vuyeyyVZJsuPPC6JyORykl&#10;XDNTCF3l9O2bqycXlPgAugBpNM/plnt6OX/8aNbYjE9MbWTBHUEQ7bPG5rQOwWZJ4lnNFfiRsVxj&#10;sjROQUDXVUnhoEF0JZNJmk6TxrjCOsO49xhd7pN0PuCXJWfhdVl6HojMKb4tDKcbznU8k/kMssqB&#10;rQU7PAP+4RUKhMamJ6glBCDvnfgLSgnmjDdlGDGjElOWgvFhBpxmnP4xzU0Nlg+zIDnenmjy/w+W&#10;vdqsHBFFTqeUaFC4ou5L/6Hfdd+7r/2O9B+7n91t96276350d/0ntO/7z2jHZHd/CO/INDLZWJ8h&#10;4EKvXOSCtfrGXhv2zmMueZCMjrf7srZ0KpYjGaQdNrM9bYa3gTAMPns6Hk+fU8KOqQSy4z3rfHjJ&#10;jSLRyKkUOnIGGWyufYidITuWxLA2V0LKYe9SkwZFO3mRojQYoPxKCQFNZZEQrytKQFaoaxbcAOmN&#10;FEW8HoG8q9YL6cgGUFuLNH6RBGz3oCz2XoKv93VDaq86JQJKXwqV04vz21JHdD6I9zDBb7qitTbF&#10;duWOnKIwhqYHEUflnfton/9q818AAAD//wMAUEsDBBQABgAIAAAAIQB34GRk2wAAAAgBAAAPAAAA&#10;ZHJzL2Rvd25yZXYueG1sTI/dSsNAEIXvBd9hGcE7u/kBKTGbUgqKUhDc+gDT7JikZmdDdtMmb+8W&#10;L/Ryzjmc+U65mW0vzjT6zrGCdJWAIK6d6bhR8Hl4fliD8AHZYO+YFCzkYVPd3pRYGHfhDzrr0IhY&#10;wr5ABW0IQyGlr1uy6FduII7elxsthniOjTQjXmK57WWWJI/SYsfxQ4sD7Vqqv/VkFazdmx7GvTm9&#10;vuz1aXlnPc24KHV/N2+fQASaw18YrvgRHarIdHQTGy96BXmex2TUsxTE1U/SDMTxV5BVKf8PqH4A&#10;AAD//wMAUEsBAi0AFAAGAAgAAAAhALaDOJL+AAAA4QEAABMAAAAAAAAAAAAAAAAAAAAAAFtDb250&#10;ZW50X1R5cGVzXS54bWxQSwECLQAUAAYACAAAACEAOP0h/9YAAACUAQAACwAAAAAAAAAAAAAAAAAv&#10;AQAAX3JlbHMvLnJlbHNQSwECLQAUAAYACAAAACEADGToS/wBAACyAwAADgAAAAAAAAAAAAAAAAAu&#10;AgAAZHJzL2Uyb0RvYy54bWxQSwECLQAUAAYACAAAACEAd+BkZNsAAAAIAQAADwAAAAAAAAAAAAAA&#10;AABWBAAAZHJzL2Rvd25yZXYueG1sUEsFBgAAAAAEAAQA8wAAAF4FAAAAAA==&#10;" strokecolor="#c00000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0112C5CC" w14:textId="77777777" w:rsidR="00EB4405" w:rsidRPr="00D623C5" w:rsidRDefault="00EB4405" w:rsidP="002350A5">
            <w:pPr>
              <w:rPr>
                <w:sz w:val="24"/>
                <w:szCs w:val="24"/>
              </w:rPr>
            </w:pPr>
            <w:r w:rsidRPr="00D623C5">
              <w:rPr>
                <w:sz w:val="24"/>
                <w:szCs w:val="24"/>
              </w:rPr>
              <w:t>- границы территории выявленного объекта культурного наследия</w:t>
            </w:r>
          </w:p>
        </w:tc>
      </w:tr>
      <w:tr w:rsidR="00EB4405" w:rsidRPr="00D623C5" w14:paraId="2D8F89F1" w14:textId="77777777" w:rsidTr="002350A5">
        <w:trPr>
          <w:jc w:val="center"/>
        </w:trPr>
        <w:tc>
          <w:tcPr>
            <w:tcW w:w="1696" w:type="dxa"/>
            <w:vAlign w:val="center"/>
          </w:tcPr>
          <w:p w14:paraId="1375339C" w14:textId="67D7E844" w:rsidR="00EB4405" w:rsidRPr="00D623C5" w:rsidRDefault="00EB4405" w:rsidP="002350A5">
            <w:pPr>
              <w:rPr>
                <w:noProof/>
                <w:sz w:val="24"/>
                <w:szCs w:val="24"/>
              </w:rPr>
            </w:pPr>
            <w:r w:rsidRPr="00D623C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6502BA" wp14:editId="3772B75C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109855</wp:posOffset>
                      </wp:positionV>
                      <wp:extent cx="56515" cy="59690"/>
                      <wp:effectExtent l="0" t="0" r="19685" b="1651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515" cy="596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9DDB1" id="Овал 7" o:spid="_x0000_s1026" style="position:absolute;margin-left:33.3pt;margin-top:8.65pt;width:4.45pt;height: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xvhwIAADEFAAAOAAAAZHJzL2Uyb0RvYy54bWysVM1OGzEQvlfqO1i+l00iQsqKDYpAVJUi&#10;QIKK8+D1JlZtj2s72aQP02eoeu1L5JE69m4glJ5Q92B5dv6/+cZn5xuj2Vr6oNBWfHg04ExagbWy&#10;i4p/ub/68JGzEMHWoNHKim9l4OfT9+/OWlfKES5R19IzCmJD2bqKL2N0ZVEEsZQGwhE6aUnZoDcQ&#10;SfSLovbQUnSji9FgcFK06GvnUcgQ6O9lp+TTHL9ppIg3TRNkZLriVFvMp8/nYzqL6RmUCw9uqURf&#10;BryhCgPKUtKnUJcQga28ehXKKOExYBOPBJoCm0YJmXugboaDv7q5W4KTuRcCJ7gnmML/Cyuu17ee&#10;qbriE84sGBrR7sfu1+7n7jebJHRaF0oyunO3PvUX3BzF10CK4oUmCaG32TTeJFvqjm0y1NsnqOUm&#10;MkE/xyfj4ZgzQZrx6clpHkQB5d7V+RA/STQsXSoutVYuJCighPU8xJQfyr1VLgy1qq+U1lnYhgvt&#10;2Rpo6kSWGtt7SsyZhhBJQdXkL/VHYcKhq7asJSKPJgOiiwCiZKOBXIVxBFKwC85AL4jrIvpczwvv&#10;8PbEqZlLCMuu6hy1Y6dRkVZEK1Pxj4dla5talZnkPSTPU0i3R6y3NFyPHeuDE1eKkswJhFvwRHPq&#10;kFY33tDRaKS2sb9xtkT//V//kz2xj7SctbQ2BMm3FXhJ2H62xMvT4fFx2rMsHI8nIxL8oebxUGNX&#10;5gJpRkN6JJzI12Qf9f7aeDQPtOGzlJVUYAXl7sDvhYvYrTO9EULOZtmMdstBnNs7J1LwhFOC937z&#10;AN71nIrEiGvcr9grXnW2ydPibBWxUZl0z7j2G0B7mUnUvyFp8Q/lbPX80k3/AAAA//8DAFBLAwQU&#10;AAYACAAAACEAL/GjZd0AAAAHAQAADwAAAGRycy9kb3ducmV2LnhtbEyOzU7DMBCE70i8g7VI3KjT&#10;VnFQiFOhShx6QGoLKlc3XuJAvI5itw08PcsJjvOjma9aTb4XZxxjF0jDfJaBQGqC7ajV8PrydHcP&#10;IiZD1vSBUMMXRljV11eVKW240A7P+9QKHqFYGg0upaGUMjYOvYmzMCBx9h5GbxLLsZV2NBce971c&#10;ZJmS3nTED84MuHbYfO5PXsNmezg0tMzn22z9lrmPzfPOfVutb2+mxwcQCaf0V4ZffEaHmpmO4UQ2&#10;il6DUoqb7BdLEJwXeQ7iqGGhCpB1Jf/z1z8AAAD//wMAUEsBAi0AFAAGAAgAAAAhALaDOJL+AAAA&#10;4QEAABMAAAAAAAAAAAAAAAAAAAAAAFtDb250ZW50X1R5cGVzXS54bWxQSwECLQAUAAYACAAAACEA&#10;OP0h/9YAAACUAQAACwAAAAAAAAAAAAAAAAAvAQAAX3JlbHMvLnJlbHNQSwECLQAUAAYACAAAACEA&#10;8Qgcb4cCAAAxBQAADgAAAAAAAAAAAAAAAAAuAgAAZHJzL2Uyb0RvYy54bWxQSwECLQAUAAYACAAA&#10;ACEAL/GjZd0AAAAHAQAADwAAAAAAAAAAAAAAAADhBAAAZHJzL2Rvd25yZXYueG1sUEsFBgAAAAAE&#10;AAQA8wAAAOsFAAAAAA==&#10;" fillcolor="windowText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D623C5">
              <w:rPr>
                <w:sz w:val="24"/>
                <w:szCs w:val="24"/>
              </w:rPr>
              <w:t xml:space="preserve">         </w:t>
            </w:r>
            <w:r w:rsidRPr="00D623C5">
              <w:rPr>
                <w:b/>
                <w:bCs/>
                <w:sz w:val="24"/>
                <w:szCs w:val="24"/>
              </w:rPr>
              <w:t>1</w:t>
            </w:r>
            <w:r w:rsidRPr="00D623C5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1249A019" w14:textId="77777777" w:rsidR="00EB4405" w:rsidRPr="00D623C5" w:rsidRDefault="00EB4405" w:rsidP="002350A5">
            <w:pPr>
              <w:rPr>
                <w:noProof/>
                <w:sz w:val="24"/>
                <w:szCs w:val="24"/>
              </w:rPr>
            </w:pPr>
            <w:r w:rsidRPr="00D623C5">
              <w:rPr>
                <w:sz w:val="24"/>
                <w:szCs w:val="24"/>
              </w:rPr>
              <w:t>- характерная точка границ территории выявленного объекта культурного наследия</w:t>
            </w:r>
          </w:p>
        </w:tc>
      </w:tr>
      <w:tr w:rsidR="00EB4405" w:rsidRPr="00D623C5" w14:paraId="690FC939" w14:textId="77777777" w:rsidTr="002350A5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6ABB87E" w14:textId="1E923321" w:rsidR="00EB4405" w:rsidRPr="00D623C5" w:rsidRDefault="00EB4405" w:rsidP="002350A5">
            <w:pPr>
              <w:jc w:val="center"/>
              <w:rPr>
                <w:noProof/>
                <w:sz w:val="24"/>
                <w:szCs w:val="24"/>
              </w:rPr>
            </w:pPr>
            <w:r w:rsidRPr="00D623C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4B267C66" wp14:editId="55A476FE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81280</wp:posOffset>
                      </wp:positionV>
                      <wp:extent cx="410210" cy="0"/>
                      <wp:effectExtent l="0" t="0" r="27940" b="1905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102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2F57D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C99EA" id="Прямая соединительная линия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7pt,6.4pt" to="4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+4AAIAALIDAAAOAAAAZHJzL2Uyb0RvYy54bWysU82O0zAQviPxDpbvNGkF7G7UdA9blcsK&#10;Ki08wNRxEgv/yTZNewPOSH0EXoEDSCst8AzJGzF2f9iFGyIHazw/33i++TK93ChJ1tx5YXRJx6Oc&#10;Eq6ZqYRuSvrm9eLJOSU+gK5AGs1LuuWeXs4eP5p2tuAT0xpZcUcQRPuisyVtQ7BFlnnWcgV+ZCzX&#10;GKyNUxDw6pqsctAhupLZJM+fZ51xlXWGce/RO98H6Szh1zVn4VVdex6ILCm+LaTTpXMVz2w2haJx&#10;YFvBDs+Af3iFAqGx6QlqDgHIOyf+glKCOeNNHUbMqMzUtWA8zYDTjPM/prlpwfI0C5Lj7Ykm//9g&#10;2cv10hFRlfSCEg0KV9R/Ht4Pu/57/2XYkeFD/7P/1n/tb/sf/e3wEe274RPaMdjfHdw7chGZ7Kwv&#10;EPBKL13kgm30jb027K3HWPYgGC/e7tM2tVMxHckgm7SZ7WkzfBMIQ+fTcT4Z4/7YMZRBcayzzocX&#10;3CgSjZJKoSNnUMD62ofYGYpjSnRrsxBSpr1LTToU7eQsj9CA8qslBDSVRUK8bigB2aCuWXAJ0hsp&#10;qlgegbxrVlfSkTWgtiaLZ2fzRAK2e5AWe8/Bt/u8FNqrTomA0pdClfQ8j190Y7XUEZ0n8R4m+E1X&#10;tFam2i7dkVMURio7iDgq7/4d7fu/2uwXAAAA//8DAFBLAwQUAAYACAAAACEAZmFBJNsAAAAHAQAA&#10;DwAAAGRycy9kb3ducmV2LnhtbEyPzU7DMBCE70i8g7VIXBB1+qMqDXEqBAGOFYXet/E2CcTrKHbb&#10;8PYs4gDH2RnNfpOvR9epEw2h9WxgOklAEVfetlwbeH97uk1BhYhssfNMBr4owLq4vMgxs/7Mr3Ta&#10;xlpJCYcMDTQx9pnWoWrIYZj4nli8gx8cRpFDre2AZyl3nZ4lyVI7bFk+NNjTQ0PV5/boDOxsvcHu&#10;+bEspx8vi0O6CeXypjLm+mq8vwMVaYx/YfjBF3QohGnvj2yD6gzM5wtJyn0mC8RfpTJt/6t1kev/&#10;/MU3AAAA//8DAFBLAQItABQABgAIAAAAIQC2gziS/gAAAOEBAAATAAAAAAAAAAAAAAAAAAAAAABb&#10;Q29udGVudF9UeXBlc10ueG1sUEsBAi0AFAAGAAgAAAAhADj9If/WAAAAlAEAAAsAAAAAAAAAAAAA&#10;AAAALwEAAF9yZWxzLy5yZWxzUEsBAi0AFAAGAAgAAAAhAAzyT7gAAgAAsgMAAA4AAAAAAAAAAAAA&#10;AAAALgIAAGRycy9lMm9Eb2MueG1sUEsBAi0AFAAGAAgAAAAhAGZhQSTbAAAABwEAAA8AAAAAAAAA&#10;AAAAAAAAWgQAAGRycy9kb3ducmV2LnhtbFBLBQYAAAAABAAEAPMAAABiBQAAAAA=&#10;" strokecolor="#2f57d9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34D1A0BA" w14:textId="7E5F0EB1" w:rsidR="00EB4405" w:rsidRPr="00D623C5" w:rsidRDefault="00EB4405" w:rsidP="002350A5">
            <w:pPr>
              <w:rPr>
                <w:sz w:val="24"/>
                <w:szCs w:val="24"/>
              </w:rPr>
            </w:pPr>
            <w:r w:rsidRPr="00D623C5">
              <w:rPr>
                <w:sz w:val="24"/>
                <w:szCs w:val="24"/>
              </w:rPr>
              <w:t>- границы земельных участков по сведения</w:t>
            </w:r>
            <w:r w:rsidR="00AF6B33">
              <w:rPr>
                <w:sz w:val="24"/>
                <w:szCs w:val="24"/>
              </w:rPr>
              <w:t>м</w:t>
            </w:r>
            <w:r w:rsidRPr="00D623C5">
              <w:rPr>
                <w:sz w:val="24"/>
                <w:szCs w:val="24"/>
              </w:rPr>
              <w:t xml:space="preserve"> ЕГРН</w:t>
            </w:r>
          </w:p>
        </w:tc>
      </w:tr>
      <w:tr w:rsidR="00EB4405" w:rsidRPr="00D623C5" w14:paraId="1A7DD6DB" w14:textId="77777777" w:rsidTr="002350A5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DA77EC1" w14:textId="77777777" w:rsidR="00EB4405" w:rsidRPr="00C03090" w:rsidRDefault="00EB4405" w:rsidP="002350A5">
            <w:pPr>
              <w:jc w:val="center"/>
              <w:rPr>
                <w:b/>
                <w:sz w:val="24"/>
                <w:szCs w:val="24"/>
              </w:rPr>
            </w:pPr>
            <w:r w:rsidRPr="00C03090">
              <w:rPr>
                <w:b/>
                <w:sz w:val="18"/>
                <w:szCs w:val="24"/>
              </w:rPr>
              <w:t>16:50:090104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3DB66CEF" w14:textId="6302FC99" w:rsidR="00EB4405" w:rsidRPr="00D623C5" w:rsidRDefault="00EB4405" w:rsidP="002350A5">
            <w:pPr>
              <w:rPr>
                <w:sz w:val="24"/>
                <w:szCs w:val="24"/>
              </w:rPr>
            </w:pPr>
            <w:r w:rsidRPr="00D623C5">
              <w:rPr>
                <w:sz w:val="24"/>
                <w:szCs w:val="24"/>
              </w:rPr>
              <w:t xml:space="preserve">- кадастровый квартал по </w:t>
            </w:r>
            <w:r w:rsidR="002A375E" w:rsidRPr="002A375E">
              <w:rPr>
                <w:sz w:val="24"/>
                <w:szCs w:val="24"/>
              </w:rPr>
              <w:t xml:space="preserve">сведениям </w:t>
            </w:r>
            <w:r w:rsidRPr="00D623C5">
              <w:rPr>
                <w:sz w:val="24"/>
                <w:szCs w:val="24"/>
              </w:rPr>
              <w:t>ЕГРН</w:t>
            </w:r>
          </w:p>
        </w:tc>
      </w:tr>
    </w:tbl>
    <w:p w14:paraId="0F84EA49" w14:textId="3334D991" w:rsidR="00EB4405" w:rsidRDefault="00EB4405" w:rsidP="00C41786">
      <w:pPr>
        <w:ind w:right="140"/>
        <w:jc w:val="center"/>
        <w:rPr>
          <w:sz w:val="28"/>
        </w:rPr>
      </w:pPr>
    </w:p>
    <w:p w14:paraId="0D8B50F1" w14:textId="419BDAF8" w:rsidR="00D623C5" w:rsidRDefault="00D623C5" w:rsidP="00C41786">
      <w:pPr>
        <w:ind w:right="140"/>
        <w:jc w:val="center"/>
        <w:rPr>
          <w:sz w:val="28"/>
        </w:rPr>
      </w:pPr>
    </w:p>
    <w:p w14:paraId="132C4359" w14:textId="0BD82F86" w:rsidR="00D623C5" w:rsidRDefault="00D623C5" w:rsidP="00C41786">
      <w:pPr>
        <w:ind w:right="140"/>
        <w:jc w:val="center"/>
        <w:rPr>
          <w:sz w:val="28"/>
        </w:rPr>
      </w:pPr>
    </w:p>
    <w:p w14:paraId="4723807F" w14:textId="13282409" w:rsidR="00D623C5" w:rsidRDefault="00D623C5" w:rsidP="00C41786">
      <w:pPr>
        <w:ind w:right="140"/>
        <w:jc w:val="center"/>
        <w:rPr>
          <w:sz w:val="28"/>
        </w:rPr>
      </w:pPr>
    </w:p>
    <w:p w14:paraId="05FB1D3A" w14:textId="77777777" w:rsidR="00F558C8" w:rsidRDefault="00F558C8" w:rsidP="00C41786">
      <w:pPr>
        <w:ind w:right="140"/>
        <w:jc w:val="center"/>
        <w:rPr>
          <w:sz w:val="28"/>
        </w:rPr>
      </w:pPr>
    </w:p>
    <w:p w14:paraId="182A30DB" w14:textId="77777777" w:rsidR="00682816" w:rsidRDefault="00682816" w:rsidP="00C41786">
      <w:pPr>
        <w:ind w:right="140"/>
        <w:jc w:val="center"/>
        <w:rPr>
          <w:sz w:val="28"/>
        </w:rPr>
      </w:pPr>
      <w:r>
        <w:rPr>
          <w:sz w:val="28"/>
        </w:rPr>
        <w:t xml:space="preserve">Текстовое описание границ территории </w:t>
      </w:r>
    </w:p>
    <w:p w14:paraId="0E8D929A" w14:textId="407041E1" w:rsidR="00D623C5" w:rsidRDefault="00682816" w:rsidP="00C41786">
      <w:pPr>
        <w:ind w:right="140"/>
        <w:jc w:val="center"/>
        <w:rPr>
          <w:sz w:val="28"/>
        </w:rPr>
      </w:pPr>
      <w:r>
        <w:rPr>
          <w:sz w:val="28"/>
        </w:rPr>
        <w:t xml:space="preserve">выявленного объекта культурного наследия </w:t>
      </w:r>
    </w:p>
    <w:p w14:paraId="1782C44C" w14:textId="53B79CFA" w:rsidR="0049295F" w:rsidRPr="00C41786" w:rsidRDefault="0049295F" w:rsidP="0049295F">
      <w:pPr>
        <w:ind w:right="140"/>
        <w:jc w:val="center"/>
        <w:rPr>
          <w:sz w:val="28"/>
        </w:rPr>
      </w:pPr>
      <w:r w:rsidRPr="00C41786">
        <w:rPr>
          <w:sz w:val="28"/>
        </w:rPr>
        <w:t>достопримечательно</w:t>
      </w:r>
      <w:r w:rsidR="002A375E">
        <w:rPr>
          <w:sz w:val="28"/>
        </w:rPr>
        <w:t>го</w:t>
      </w:r>
      <w:r w:rsidRPr="00C41786">
        <w:rPr>
          <w:sz w:val="28"/>
        </w:rPr>
        <w:t xml:space="preserve"> мест</w:t>
      </w:r>
      <w:r w:rsidR="002A375E">
        <w:rPr>
          <w:sz w:val="28"/>
        </w:rPr>
        <w:t>а</w:t>
      </w:r>
      <w:r w:rsidRPr="00C41786">
        <w:rPr>
          <w:sz w:val="28"/>
        </w:rPr>
        <w:t xml:space="preserve"> «Первый </w:t>
      </w:r>
      <w:proofErr w:type="spellStart"/>
      <w:r w:rsidRPr="00C41786">
        <w:rPr>
          <w:sz w:val="28"/>
        </w:rPr>
        <w:t>соцгород</w:t>
      </w:r>
      <w:proofErr w:type="spellEnd"/>
      <w:r w:rsidRPr="00C41786">
        <w:rPr>
          <w:sz w:val="28"/>
        </w:rPr>
        <w:t xml:space="preserve"> Казани», 1928-1949 гг., расположенн</w:t>
      </w:r>
      <w:r w:rsidR="00C52112">
        <w:rPr>
          <w:sz w:val="28"/>
        </w:rPr>
        <w:t>ого</w:t>
      </w:r>
      <w:r w:rsidRPr="00C41786">
        <w:rPr>
          <w:sz w:val="28"/>
        </w:rPr>
        <w:t xml:space="preserve"> по адресу: Республика Татарстан, г. Казань, Кировский район, </w:t>
      </w:r>
    </w:p>
    <w:p w14:paraId="2D9C2763" w14:textId="1215C073" w:rsidR="0049295F" w:rsidRDefault="0049295F" w:rsidP="0049295F">
      <w:pPr>
        <w:ind w:right="140"/>
        <w:jc w:val="center"/>
        <w:rPr>
          <w:sz w:val="28"/>
        </w:rPr>
      </w:pPr>
      <w:r w:rsidRPr="00C41786">
        <w:rPr>
          <w:sz w:val="28"/>
        </w:rPr>
        <w:t>ул. Адмиралтейская, ул. Урицкого, ул. Мало-Московская</w:t>
      </w:r>
    </w:p>
    <w:p w14:paraId="6784C3B5" w14:textId="782D5025" w:rsidR="0049295F" w:rsidRDefault="0049295F" w:rsidP="0049295F">
      <w:pPr>
        <w:ind w:right="140"/>
        <w:jc w:val="center"/>
        <w:rPr>
          <w:sz w:val="28"/>
        </w:rPr>
      </w:pPr>
    </w:p>
    <w:p w14:paraId="7D688A7B" w14:textId="17E94614" w:rsidR="0049295F" w:rsidRDefault="0049295F" w:rsidP="0049295F">
      <w:pPr>
        <w:ind w:right="140"/>
        <w:jc w:val="both"/>
        <w:rPr>
          <w:sz w:val="28"/>
        </w:rPr>
      </w:pPr>
      <w:r>
        <w:rPr>
          <w:sz w:val="28"/>
        </w:rPr>
        <w:t xml:space="preserve">Границы территории выявленного объекта культурного наследия </w:t>
      </w:r>
      <w:r w:rsidRPr="0049295F">
        <w:rPr>
          <w:sz w:val="28"/>
        </w:rPr>
        <w:t>достопримечательно</w:t>
      </w:r>
      <w:r w:rsidR="001C1694">
        <w:rPr>
          <w:sz w:val="28"/>
        </w:rPr>
        <w:t>го</w:t>
      </w:r>
      <w:r w:rsidRPr="0049295F">
        <w:rPr>
          <w:sz w:val="28"/>
        </w:rPr>
        <w:t xml:space="preserve"> мест</w:t>
      </w:r>
      <w:r w:rsidR="001C1694">
        <w:rPr>
          <w:sz w:val="28"/>
        </w:rPr>
        <w:t>а</w:t>
      </w:r>
      <w:r w:rsidRPr="0049295F">
        <w:rPr>
          <w:sz w:val="28"/>
        </w:rPr>
        <w:t xml:space="preserve"> «Первый </w:t>
      </w:r>
      <w:proofErr w:type="spellStart"/>
      <w:r w:rsidRPr="0049295F">
        <w:rPr>
          <w:sz w:val="28"/>
        </w:rPr>
        <w:t>соцгород</w:t>
      </w:r>
      <w:proofErr w:type="spellEnd"/>
      <w:r w:rsidRPr="0049295F">
        <w:rPr>
          <w:sz w:val="28"/>
        </w:rPr>
        <w:t xml:space="preserve"> Казани», 1928-1949 гг., расположенн</w:t>
      </w:r>
      <w:r w:rsidR="001C1694">
        <w:rPr>
          <w:sz w:val="28"/>
        </w:rPr>
        <w:t>ого</w:t>
      </w:r>
      <w:r w:rsidRPr="0049295F">
        <w:rPr>
          <w:sz w:val="28"/>
        </w:rPr>
        <w:t xml:space="preserve"> по адресу: Республика Татарстан, г. Казань, Кировский район, </w:t>
      </w:r>
      <w:r w:rsidR="00EF0ADA">
        <w:rPr>
          <w:sz w:val="28"/>
        </w:rPr>
        <w:br/>
      </w:r>
      <w:r w:rsidRPr="0049295F">
        <w:rPr>
          <w:sz w:val="28"/>
        </w:rPr>
        <w:t>ул. Адмиралтейская, ул. Урицкого, ул. Мало-Московская</w:t>
      </w:r>
      <w:r w:rsidR="00EF0ADA">
        <w:rPr>
          <w:sz w:val="28"/>
        </w:rPr>
        <w:t>, проходят: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1"/>
        <w:gridCol w:w="7094"/>
      </w:tblGrid>
      <w:tr w:rsidR="001C1694" w:rsidRPr="001C1694" w14:paraId="1FB69B53" w14:textId="77777777" w:rsidTr="006A3D60">
        <w:tc>
          <w:tcPr>
            <w:tcW w:w="2971" w:type="dxa"/>
            <w:gridSpan w:val="2"/>
            <w:shd w:val="clear" w:color="auto" w:fill="auto"/>
            <w:vAlign w:val="center"/>
          </w:tcPr>
          <w:p w14:paraId="5F1FC360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Прохождение границы</w:t>
            </w:r>
          </w:p>
        </w:tc>
        <w:tc>
          <w:tcPr>
            <w:tcW w:w="7094" w:type="dxa"/>
            <w:vMerge w:val="restart"/>
            <w:shd w:val="clear" w:color="auto" w:fill="auto"/>
            <w:vAlign w:val="center"/>
          </w:tcPr>
          <w:p w14:paraId="60971968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Описание прохождения границы</w:t>
            </w:r>
          </w:p>
        </w:tc>
      </w:tr>
      <w:tr w:rsidR="001C1694" w:rsidRPr="001C1694" w14:paraId="17717651" w14:textId="77777777" w:rsidTr="006A3D60">
        <w:tc>
          <w:tcPr>
            <w:tcW w:w="1560" w:type="dxa"/>
            <w:shd w:val="clear" w:color="auto" w:fill="auto"/>
            <w:vAlign w:val="center"/>
          </w:tcPr>
          <w:p w14:paraId="3B719240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от точки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F046597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до точки</w:t>
            </w:r>
          </w:p>
        </w:tc>
        <w:tc>
          <w:tcPr>
            <w:tcW w:w="7094" w:type="dxa"/>
            <w:vMerge/>
            <w:shd w:val="clear" w:color="auto" w:fill="auto"/>
            <w:vAlign w:val="center"/>
          </w:tcPr>
          <w:p w14:paraId="36B9F825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</w:tr>
      <w:tr w:rsidR="001C1694" w:rsidRPr="001C1694" w14:paraId="11F5512A" w14:textId="77777777" w:rsidTr="006A3D60">
        <w:trPr>
          <w:tblHeader/>
        </w:trPr>
        <w:tc>
          <w:tcPr>
            <w:tcW w:w="1560" w:type="dxa"/>
            <w:shd w:val="clear" w:color="auto" w:fill="auto"/>
          </w:tcPr>
          <w:p w14:paraId="76D4B0DA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14:paraId="58919A92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4" w:type="dxa"/>
            <w:shd w:val="clear" w:color="auto" w:fill="auto"/>
          </w:tcPr>
          <w:p w14:paraId="64E3CB26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1C1694" w:rsidRPr="001C1694" w14:paraId="5A67D395" w14:textId="77777777" w:rsidTr="006A3D60">
        <w:trPr>
          <w:tblHeader/>
        </w:trPr>
        <w:tc>
          <w:tcPr>
            <w:tcW w:w="1560" w:type="dxa"/>
            <w:shd w:val="clear" w:color="auto" w:fill="auto"/>
          </w:tcPr>
          <w:p w14:paraId="0B37825E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14:paraId="6B90F5E9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4" w:type="dxa"/>
            <w:shd w:val="clear" w:color="auto" w:fill="auto"/>
          </w:tcPr>
          <w:p w14:paraId="3336DA77" w14:textId="5DDEC48D" w:rsidR="001C1694" w:rsidRPr="001C1694" w:rsidRDefault="001C1694" w:rsidP="001C1694">
            <w:pPr>
              <w:autoSpaceDE/>
              <w:autoSpaceDN/>
              <w:jc w:val="both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от точки 1, расположенной около здания по </w:t>
            </w:r>
            <w:r w:rsidR="00C0309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br/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Адмиралтейской, </w:t>
            </w:r>
            <w:r w:rsidR="004D69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д.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1, в юго-восточном направлении по границе земельного участка с кадастровым номером 16:50:090104:20 до точки 2; </w:t>
            </w:r>
          </w:p>
        </w:tc>
      </w:tr>
      <w:tr w:rsidR="001C1694" w:rsidRPr="001C1694" w14:paraId="6CD9DDF9" w14:textId="77777777" w:rsidTr="006A3D60">
        <w:trPr>
          <w:tblHeader/>
        </w:trPr>
        <w:tc>
          <w:tcPr>
            <w:tcW w:w="1560" w:type="dxa"/>
            <w:shd w:val="clear" w:color="auto" w:fill="auto"/>
          </w:tcPr>
          <w:p w14:paraId="5C2CD87D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3F7A19B0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094" w:type="dxa"/>
            <w:shd w:val="clear" w:color="auto" w:fill="auto"/>
          </w:tcPr>
          <w:p w14:paraId="4A384C74" w14:textId="4665440F" w:rsidR="001C1694" w:rsidRPr="001C1694" w:rsidRDefault="001C1694" w:rsidP="001C1694">
            <w:pPr>
              <w:autoSpaceDE/>
              <w:autoSpaceDN/>
              <w:jc w:val="both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от точки 2, расположенной на границе земельного участка с кадастровым номером 16:50:090104:20, в южном направлении вдоль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Урицкого, пересекая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Красного Химика, до точки 15;</w:t>
            </w:r>
          </w:p>
        </w:tc>
      </w:tr>
      <w:tr w:rsidR="001C1694" w:rsidRPr="001C1694" w14:paraId="17C6A0CA" w14:textId="77777777" w:rsidTr="006A3D60">
        <w:trPr>
          <w:tblHeader/>
        </w:trPr>
        <w:tc>
          <w:tcPr>
            <w:tcW w:w="1560" w:type="dxa"/>
            <w:shd w:val="clear" w:color="auto" w:fill="auto"/>
          </w:tcPr>
          <w:p w14:paraId="7D257F82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11" w:type="dxa"/>
            <w:shd w:val="clear" w:color="auto" w:fill="auto"/>
          </w:tcPr>
          <w:p w14:paraId="2299875A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94" w:type="dxa"/>
            <w:shd w:val="clear" w:color="auto" w:fill="auto"/>
          </w:tcPr>
          <w:p w14:paraId="76EA5B89" w14:textId="35FE9A69" w:rsidR="001C1694" w:rsidRPr="001C1694" w:rsidRDefault="001C1694" w:rsidP="001C1694">
            <w:pPr>
              <w:autoSpaceDE/>
              <w:autoSpaceDN/>
              <w:jc w:val="both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от точки 15, расположенной на пересечении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Мало-Московской и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Урицкого, в юго-западном направлении вдоль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Мало-Московской до точки 16;</w:t>
            </w:r>
          </w:p>
        </w:tc>
      </w:tr>
      <w:tr w:rsidR="001C1694" w:rsidRPr="001C1694" w14:paraId="0EBA94BB" w14:textId="77777777" w:rsidTr="006A3D60">
        <w:trPr>
          <w:tblHeader/>
        </w:trPr>
        <w:tc>
          <w:tcPr>
            <w:tcW w:w="1560" w:type="dxa"/>
            <w:shd w:val="clear" w:color="auto" w:fill="auto"/>
          </w:tcPr>
          <w:p w14:paraId="3A132F56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11" w:type="dxa"/>
            <w:shd w:val="clear" w:color="auto" w:fill="auto"/>
          </w:tcPr>
          <w:p w14:paraId="0D0BDACD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094" w:type="dxa"/>
            <w:shd w:val="clear" w:color="auto" w:fill="auto"/>
          </w:tcPr>
          <w:p w14:paraId="1AD594CF" w14:textId="77777777" w:rsidR="001C1694" w:rsidRPr="001C1694" w:rsidRDefault="001C1694" w:rsidP="001C1694">
            <w:pPr>
              <w:autoSpaceDE/>
              <w:autoSpaceDN/>
              <w:jc w:val="both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от точки 16, расположенной на границе земельного участка с кадастровым номером 16:50:090104:1013, в северном направлении по внутриквартальной границе до точки 23;</w:t>
            </w:r>
          </w:p>
        </w:tc>
      </w:tr>
      <w:tr w:rsidR="001C1694" w:rsidRPr="001C1694" w14:paraId="228BC063" w14:textId="77777777" w:rsidTr="006A3D60">
        <w:trPr>
          <w:tblHeader/>
        </w:trPr>
        <w:tc>
          <w:tcPr>
            <w:tcW w:w="1560" w:type="dxa"/>
            <w:shd w:val="clear" w:color="auto" w:fill="auto"/>
          </w:tcPr>
          <w:p w14:paraId="26E88102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411" w:type="dxa"/>
            <w:shd w:val="clear" w:color="auto" w:fill="auto"/>
          </w:tcPr>
          <w:p w14:paraId="40A9F09C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094" w:type="dxa"/>
            <w:shd w:val="clear" w:color="auto" w:fill="auto"/>
          </w:tcPr>
          <w:p w14:paraId="52806411" w14:textId="451B318C" w:rsidR="001C1694" w:rsidRPr="001C1694" w:rsidRDefault="001C1694" w:rsidP="001C1694">
            <w:pPr>
              <w:autoSpaceDE/>
              <w:autoSpaceDN/>
              <w:jc w:val="both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от точки 23, расположенной на границе земельного участка с кадастровым номером 16:50:090104:1013, в западном направлении вдоль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Красного Химика до точки 26;</w:t>
            </w:r>
          </w:p>
        </w:tc>
      </w:tr>
      <w:tr w:rsidR="001C1694" w:rsidRPr="001C1694" w14:paraId="62264A54" w14:textId="77777777" w:rsidTr="006A3D60">
        <w:trPr>
          <w:tblHeader/>
        </w:trPr>
        <w:tc>
          <w:tcPr>
            <w:tcW w:w="1560" w:type="dxa"/>
            <w:shd w:val="clear" w:color="auto" w:fill="auto"/>
          </w:tcPr>
          <w:p w14:paraId="66605221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11" w:type="dxa"/>
            <w:shd w:val="clear" w:color="auto" w:fill="auto"/>
          </w:tcPr>
          <w:p w14:paraId="183BB6B9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094" w:type="dxa"/>
            <w:shd w:val="clear" w:color="auto" w:fill="auto"/>
          </w:tcPr>
          <w:p w14:paraId="45DD9EEA" w14:textId="6ED06E77" w:rsidR="001C1694" w:rsidRPr="001C1694" w:rsidRDefault="001C1694" w:rsidP="001C1694">
            <w:pPr>
              <w:autoSpaceDE/>
              <w:autoSpaceDN/>
              <w:jc w:val="both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от точки 26, расположенной на границе земельного участка с кадастровым номером 16:50:090104:1013, в юго-западном направлении по внутриквартальной территории, пересекая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Мало-Московскую, до точки 40;</w:t>
            </w:r>
          </w:p>
        </w:tc>
      </w:tr>
      <w:tr w:rsidR="001C1694" w:rsidRPr="001C1694" w14:paraId="4B202D7F" w14:textId="77777777" w:rsidTr="006A3D60">
        <w:trPr>
          <w:tblHeader/>
        </w:trPr>
        <w:tc>
          <w:tcPr>
            <w:tcW w:w="1560" w:type="dxa"/>
            <w:shd w:val="clear" w:color="auto" w:fill="auto"/>
          </w:tcPr>
          <w:p w14:paraId="71FE51C1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11" w:type="dxa"/>
            <w:shd w:val="clear" w:color="auto" w:fill="auto"/>
          </w:tcPr>
          <w:p w14:paraId="44933FC4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094" w:type="dxa"/>
            <w:shd w:val="clear" w:color="auto" w:fill="auto"/>
          </w:tcPr>
          <w:p w14:paraId="60021659" w14:textId="77777777" w:rsidR="001C1694" w:rsidRPr="001C1694" w:rsidRDefault="001C1694" w:rsidP="001C1694">
            <w:pPr>
              <w:autoSpaceDE/>
              <w:autoSpaceDN/>
              <w:jc w:val="both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от точки 40, расположенной на границе земельного участка с кадастровым номером 16:50:090104:4, в северо-западном направлении по внутриквартальной территории до точки 45;</w:t>
            </w:r>
          </w:p>
        </w:tc>
      </w:tr>
      <w:tr w:rsidR="001C1694" w:rsidRPr="001C1694" w14:paraId="2806224E" w14:textId="77777777" w:rsidTr="006A3D60">
        <w:trPr>
          <w:tblHeader/>
        </w:trPr>
        <w:tc>
          <w:tcPr>
            <w:tcW w:w="1560" w:type="dxa"/>
            <w:shd w:val="clear" w:color="auto" w:fill="auto"/>
          </w:tcPr>
          <w:p w14:paraId="2C7E40D2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411" w:type="dxa"/>
            <w:shd w:val="clear" w:color="auto" w:fill="auto"/>
          </w:tcPr>
          <w:p w14:paraId="02899069" w14:textId="77777777" w:rsidR="001C1694" w:rsidRPr="001C1694" w:rsidRDefault="001C1694" w:rsidP="001C1694">
            <w:pPr>
              <w:autoSpaceDE/>
              <w:autoSpaceDN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4" w:type="dxa"/>
            <w:shd w:val="clear" w:color="auto" w:fill="auto"/>
          </w:tcPr>
          <w:p w14:paraId="7275B0A2" w14:textId="67092055" w:rsidR="001C1694" w:rsidRPr="001C1694" w:rsidRDefault="001C1694" w:rsidP="006A3D60">
            <w:pPr>
              <w:autoSpaceDE/>
              <w:autoSpaceDN/>
              <w:jc w:val="both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от точки 45, расположенной около здания по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Адмиралтейской, 15/21, в северо-восточном направлении вдоль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Адмиралтейской, пересекая ул.</w:t>
            </w:r>
            <w:r w:rsidR="006A3D60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Pr="001C1694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Мало-Московскую, до точки 1.</w:t>
            </w:r>
          </w:p>
        </w:tc>
      </w:tr>
    </w:tbl>
    <w:p w14:paraId="675F1D85" w14:textId="1640728B" w:rsidR="00C52112" w:rsidRDefault="00C52112" w:rsidP="00C52112">
      <w:pPr>
        <w:ind w:right="140"/>
        <w:jc w:val="center"/>
        <w:rPr>
          <w:sz w:val="28"/>
        </w:rPr>
      </w:pPr>
      <w:r>
        <w:rPr>
          <w:sz w:val="28"/>
        </w:rPr>
        <w:t>Таблица характерных точек границ</w:t>
      </w:r>
    </w:p>
    <w:p w14:paraId="4176E981" w14:textId="57BA8D29" w:rsidR="00C52112" w:rsidRDefault="00C52112" w:rsidP="00C52112">
      <w:pPr>
        <w:ind w:right="140"/>
        <w:jc w:val="center"/>
        <w:rPr>
          <w:sz w:val="28"/>
        </w:rPr>
      </w:pPr>
      <w:r>
        <w:rPr>
          <w:sz w:val="28"/>
        </w:rPr>
        <w:t>территории выявленного объекта культурного наследия</w:t>
      </w:r>
    </w:p>
    <w:p w14:paraId="691A24B8" w14:textId="77777777" w:rsidR="00C52112" w:rsidRPr="00C52112" w:rsidRDefault="00C52112" w:rsidP="00C52112">
      <w:pPr>
        <w:ind w:right="140"/>
        <w:jc w:val="center"/>
        <w:rPr>
          <w:sz w:val="28"/>
        </w:rPr>
      </w:pPr>
      <w:r w:rsidRPr="00C52112">
        <w:rPr>
          <w:sz w:val="28"/>
        </w:rPr>
        <w:t xml:space="preserve">достопримечательного места «Первый </w:t>
      </w:r>
      <w:proofErr w:type="spellStart"/>
      <w:r w:rsidRPr="00C52112">
        <w:rPr>
          <w:sz w:val="28"/>
        </w:rPr>
        <w:t>соцгород</w:t>
      </w:r>
      <w:proofErr w:type="spellEnd"/>
      <w:r w:rsidRPr="00C52112">
        <w:rPr>
          <w:sz w:val="28"/>
        </w:rPr>
        <w:t xml:space="preserve"> Казани», 1928-1949 гг., расположенного по адресу: Республика Татарстан, г. Казань, Кировский район, </w:t>
      </w:r>
    </w:p>
    <w:p w14:paraId="2AC65316" w14:textId="321D32D1" w:rsidR="00C52112" w:rsidRDefault="00C52112" w:rsidP="00C52112">
      <w:pPr>
        <w:ind w:right="140"/>
        <w:jc w:val="center"/>
        <w:rPr>
          <w:sz w:val="28"/>
        </w:rPr>
      </w:pPr>
      <w:r w:rsidRPr="00C52112">
        <w:rPr>
          <w:sz w:val="28"/>
        </w:rPr>
        <w:t>ул. Адмиралтейская, ул. Урицкого, ул. Мало-Московская</w:t>
      </w: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7"/>
        <w:gridCol w:w="4545"/>
      </w:tblGrid>
      <w:tr w:rsidR="00047F8F" w:rsidRPr="00B1243A" w14:paraId="41E6F97B" w14:textId="77777777" w:rsidTr="00CC22EE">
        <w:trPr>
          <w:trHeight w:val="53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5844EB0" w14:textId="77777777" w:rsidR="00047F8F" w:rsidRPr="00B1243A" w:rsidRDefault="00047F8F" w:rsidP="00CC22EE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CBA0DB" w14:textId="77777777" w:rsidR="00047F8F" w:rsidRPr="00B1243A" w:rsidRDefault="00047F8F" w:rsidP="00CC22EE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color w:val="000000"/>
                <w:sz w:val="28"/>
                <w:szCs w:val="28"/>
              </w:rPr>
              <w:t>Координаты характерных точек в местной системе координат (МСК-16)</w:t>
            </w:r>
          </w:p>
        </w:tc>
      </w:tr>
      <w:tr w:rsidR="00047F8F" w:rsidRPr="00B1243A" w14:paraId="6C546B4F" w14:textId="77777777" w:rsidTr="00CC22EE">
        <w:trPr>
          <w:trHeight w:val="15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FDAA57" w14:textId="77777777" w:rsidR="00047F8F" w:rsidRPr="00B1243A" w:rsidRDefault="00047F8F" w:rsidP="00CC22EE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7CB076" w14:textId="77777777" w:rsidR="00047F8F" w:rsidRPr="00B1243A" w:rsidRDefault="00047F8F" w:rsidP="00CC22EE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8A6514" w14:textId="77777777" w:rsidR="00047F8F" w:rsidRPr="00B1243A" w:rsidRDefault="00047F8F" w:rsidP="00CC22EE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047F8F" w:rsidRPr="00FF577A" w14:paraId="37D970D9" w14:textId="77777777" w:rsidTr="00CC22E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594A1" w14:textId="1E1F6C4E" w:rsidR="00047F8F" w:rsidRPr="002D0442" w:rsidRDefault="00632794" w:rsidP="00CC22E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43EA16" w14:textId="0554472A" w:rsidR="00047F8F" w:rsidRPr="00FF577A" w:rsidRDefault="00632794" w:rsidP="00CC2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2BC" w14:textId="7E548B63" w:rsidR="00047F8F" w:rsidRPr="00FF577A" w:rsidRDefault="00632794" w:rsidP="00CC2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7E4" w:rsidRPr="00FF577A" w14:paraId="76FF9E98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BFCF7" w14:textId="027E7DBA" w:rsidR="00B607E4" w:rsidRPr="002D0442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B46407" w14:textId="5BFA6B33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477279.64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E2149" w14:textId="6E5B7D16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1301552.92</w:t>
            </w:r>
          </w:p>
        </w:tc>
      </w:tr>
      <w:tr w:rsidR="00B607E4" w:rsidRPr="00FF577A" w14:paraId="52757B8F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CAF38C" w14:textId="77777777" w:rsidR="00B607E4" w:rsidRPr="002D0442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EE1CF9" w14:textId="4F82CF9E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477268.23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A5181" w14:textId="5579617E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1301577.24</w:t>
            </w:r>
          </w:p>
        </w:tc>
      </w:tr>
      <w:tr w:rsidR="00B607E4" w:rsidRPr="00FF577A" w14:paraId="410A4643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11F18C" w14:textId="77777777" w:rsidR="00B607E4" w:rsidRPr="002D0442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6C4992" w14:textId="4781E0BA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477229.61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4B59" w14:textId="2C7CF9E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1301584.64</w:t>
            </w:r>
          </w:p>
        </w:tc>
      </w:tr>
      <w:tr w:rsidR="00B607E4" w:rsidRPr="00FF577A" w14:paraId="65086E25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64345" w14:textId="77777777" w:rsidR="00B607E4" w:rsidRPr="008C417F" w:rsidRDefault="00B607E4" w:rsidP="00B607E4">
            <w:pPr>
              <w:pStyle w:val="TableParagraph"/>
              <w:ind w:left="360" w:right="429"/>
              <w:jc w:val="center"/>
              <w:rPr>
                <w:bCs/>
                <w:color w:val="000000"/>
                <w:sz w:val="28"/>
                <w:szCs w:val="28"/>
              </w:rPr>
            </w:pPr>
            <w:r w:rsidRPr="002D0442">
              <w:rPr>
                <w:sz w:val="28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BF7A1F" w14:textId="721760A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477198.10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CB8BF" w14:textId="7DD59FC1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1301583.91</w:t>
            </w:r>
          </w:p>
        </w:tc>
      </w:tr>
      <w:tr w:rsidR="00B607E4" w:rsidRPr="00FF577A" w14:paraId="2791B17C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767DD3" w14:textId="77777777" w:rsidR="00B607E4" w:rsidRPr="001B1604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C5CF35" w14:textId="53E645DD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477189.84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B0FFF" w14:textId="290A058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1301582.29</w:t>
            </w:r>
          </w:p>
        </w:tc>
      </w:tr>
      <w:tr w:rsidR="00B607E4" w:rsidRPr="00FF577A" w14:paraId="7F579810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52A1AA" w14:textId="77777777" w:rsidR="00B607E4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10B266" w14:textId="3C99942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477155.68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8E35F" w14:textId="1F726A6F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1301589.69</w:t>
            </w:r>
          </w:p>
        </w:tc>
      </w:tr>
      <w:tr w:rsidR="00B607E4" w:rsidRPr="00FF577A" w14:paraId="3B0CA2D5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7194DF" w14:textId="77777777" w:rsidR="00B607E4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6920FA" w14:textId="12E3F2F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477156.30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2FB39" w14:textId="1177294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1301592.94</w:t>
            </w:r>
          </w:p>
        </w:tc>
      </w:tr>
      <w:tr w:rsidR="00B607E4" w:rsidRPr="00FF577A" w14:paraId="04A49725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CF9925" w14:textId="77777777" w:rsidR="00B607E4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3237E" w14:textId="3626B17D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477101.22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566C7" w14:textId="4A793A63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1301604.37</w:t>
            </w:r>
          </w:p>
        </w:tc>
      </w:tr>
      <w:tr w:rsidR="00B607E4" w:rsidRPr="00FF577A" w14:paraId="1F8B1136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47186B" w14:textId="77777777" w:rsidR="00B607E4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80A0A0" w14:textId="4E9F543B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477076.97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F1F93" w14:textId="35A8AA1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1301610.17</w:t>
            </w:r>
          </w:p>
        </w:tc>
      </w:tr>
      <w:tr w:rsidR="00B607E4" w:rsidRPr="00FF577A" w14:paraId="3FAC2797" w14:textId="77777777" w:rsidTr="00CD18D1">
        <w:trPr>
          <w:trHeight w:val="2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20110C" w14:textId="77777777" w:rsidR="00B607E4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3AB754" w14:textId="494E119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477056.57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7CD4F" w14:textId="0D74854E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1301614.57</w:t>
            </w:r>
          </w:p>
        </w:tc>
      </w:tr>
      <w:tr w:rsidR="00B607E4" w:rsidRPr="00FF577A" w14:paraId="1A82DEEC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77A82B" w14:textId="77777777" w:rsidR="00B607E4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7B4B11" w14:textId="6680BD8A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477033.89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BB605" w14:textId="7BFBBB9F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1301619.49</w:t>
            </w:r>
          </w:p>
        </w:tc>
      </w:tr>
      <w:tr w:rsidR="00B607E4" w:rsidRPr="00FF577A" w14:paraId="7A75FC68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AEB603" w14:textId="77777777" w:rsidR="00B607E4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89665C" w14:textId="274E3BD2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477011.48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A605" w14:textId="306A0B23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1301624.34</w:t>
            </w:r>
          </w:p>
        </w:tc>
      </w:tr>
      <w:tr w:rsidR="00B607E4" w:rsidRPr="00FF577A" w14:paraId="2E1A7A1C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6125E2" w14:textId="77777777" w:rsidR="00B607E4" w:rsidRDefault="00B607E4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F70B91" w14:textId="20E048B2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476988.17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A9EB" w14:textId="6DA72156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1301628.84</w:t>
            </w:r>
          </w:p>
        </w:tc>
      </w:tr>
      <w:tr w:rsidR="00B607E4" w:rsidRPr="00FF577A" w14:paraId="1F882053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165666" w14:textId="634BC731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FD5846" w14:textId="3FB6BF5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476985.23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71BD" w14:textId="60D6C052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1301629.88</w:t>
            </w:r>
          </w:p>
        </w:tc>
      </w:tr>
      <w:tr w:rsidR="00B607E4" w:rsidRPr="00FF577A" w14:paraId="141302E8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508DDA" w14:textId="52F2F188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5EB318" w14:textId="299CFC9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476964.97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983D2" w14:textId="06929E19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1301634.26</w:t>
            </w:r>
          </w:p>
        </w:tc>
      </w:tr>
      <w:tr w:rsidR="00B607E4" w:rsidRPr="00FF577A" w14:paraId="4CF38163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74D9E1" w14:textId="69BB7B81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D781C7" w14:textId="41C7E0E0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476955.31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A7E7F" w14:textId="2C0AC94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1301587.77</w:t>
            </w:r>
          </w:p>
        </w:tc>
      </w:tr>
      <w:tr w:rsidR="00B607E4" w:rsidRPr="00FF577A" w14:paraId="080FA6FC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7ACFE0" w14:textId="0725AB82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857EBE" w14:textId="34D8120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476973.12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C2BF8" w14:textId="6037F4E6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1301583.76</w:t>
            </w:r>
          </w:p>
        </w:tc>
      </w:tr>
      <w:tr w:rsidR="00B607E4" w:rsidRPr="00FF577A" w14:paraId="4EDBDB6D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D220BB" w14:textId="3DCD9F7D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3E5957" w14:textId="5DBB0667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476975.73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602F2" w14:textId="6AF17801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1301594.26</w:t>
            </w:r>
          </w:p>
        </w:tc>
      </w:tr>
      <w:tr w:rsidR="00B607E4" w:rsidRPr="00FF577A" w14:paraId="5E9DABA7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E25AC7" w14:textId="15AC4638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C15B6F" w14:textId="4C95AF5B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476987.13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D94AE" w14:textId="25750C9A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1301591.24</w:t>
            </w:r>
          </w:p>
        </w:tc>
      </w:tr>
      <w:tr w:rsidR="00B607E4" w:rsidRPr="00FF577A" w14:paraId="6C4FE40D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F90B7C" w14:textId="316FD3A3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3A832A" w14:textId="167141EB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476989.48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6CA69" w14:textId="11FAA346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1301606.04</w:t>
            </w:r>
          </w:p>
        </w:tc>
      </w:tr>
      <w:tr w:rsidR="00B607E4" w:rsidRPr="00FF577A" w14:paraId="429EE493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124CE1" w14:textId="0EC4FB3A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C2663" w14:textId="5756722B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477052.05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964DA" w14:textId="2A66CF3D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1301592.21</w:t>
            </w:r>
          </w:p>
        </w:tc>
      </w:tr>
      <w:tr w:rsidR="00B607E4" w:rsidRPr="00FF577A" w14:paraId="559BDEC1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1F9CE0" w14:textId="44CF5B34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D1F485" w14:textId="4529150D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477072.23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E8688" w14:textId="54196EE9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1301587.70</w:t>
            </w:r>
          </w:p>
        </w:tc>
      </w:tr>
      <w:tr w:rsidR="00B607E4" w:rsidRPr="00FF577A" w14:paraId="760111C9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78D96A" w14:textId="27D79464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395F4B" w14:textId="6EC0BCA7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477087.59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9AB66" w14:textId="731254F7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1301584.49</w:t>
            </w:r>
          </w:p>
        </w:tc>
      </w:tr>
      <w:tr w:rsidR="00B607E4" w:rsidRPr="00FF577A" w14:paraId="3A4EA230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834260" w14:textId="67E72AC9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963E82" w14:textId="2152832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477088.65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8CEB3" w14:textId="757DB5D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1301566.39</w:t>
            </w:r>
          </w:p>
        </w:tc>
      </w:tr>
      <w:tr w:rsidR="00B607E4" w:rsidRPr="00FF577A" w14:paraId="32795961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38B7A7" w14:textId="63B70957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EA7E1F" w14:textId="72B6216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477091.28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56039" w14:textId="502BF85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1301534.40</w:t>
            </w:r>
          </w:p>
        </w:tc>
      </w:tr>
      <w:tr w:rsidR="00B607E4" w:rsidRPr="00FF577A" w14:paraId="12CEE5FA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1A73B6" w14:textId="05419E6C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D5E9E1" w14:textId="41E2AA39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477092.53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A31A2" w14:textId="2FA92247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1301519.28</w:t>
            </w:r>
          </w:p>
        </w:tc>
      </w:tr>
      <w:tr w:rsidR="00B607E4" w:rsidRPr="00FF577A" w14:paraId="4F8FACD0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B4261C" w14:textId="2A83E8C0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26C3AF" w14:textId="0694C1E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477013.62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DDD4D" w14:textId="13DF990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1301531.09</w:t>
            </w:r>
          </w:p>
        </w:tc>
      </w:tr>
      <w:tr w:rsidR="00B607E4" w:rsidRPr="00FF577A" w14:paraId="6792FE42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80AA7A" w14:textId="0B1F937E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18D4F3" w14:textId="03FE80C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477003.92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E44D1" w14:textId="559F26F6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1301489.92</w:t>
            </w:r>
          </w:p>
        </w:tc>
      </w:tr>
      <w:tr w:rsidR="00B607E4" w:rsidRPr="00FF577A" w14:paraId="65CC26F8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D126D5" w14:textId="55A3F46F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CB7C83" w14:textId="55A68EF2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476973.91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4A434" w14:textId="71C6C31C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1301479.39</w:t>
            </w:r>
          </w:p>
        </w:tc>
      </w:tr>
      <w:tr w:rsidR="00B607E4" w:rsidRPr="00FF577A" w14:paraId="5B48FB44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261DE9" w14:textId="3EE910E3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565DD2" w14:textId="71380A4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476966.62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A039A" w14:textId="0DEEF813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1301482.91</w:t>
            </w:r>
          </w:p>
        </w:tc>
      </w:tr>
      <w:tr w:rsidR="00B607E4" w:rsidRPr="00FF577A" w14:paraId="21A74DC9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972D2C" w14:textId="03DCDBA9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ACB8D8" w14:textId="23AF9FE2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476967.13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BF15E" w14:textId="239576AC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1301485.38</w:t>
            </w:r>
          </w:p>
        </w:tc>
      </w:tr>
      <w:tr w:rsidR="00B607E4" w:rsidRPr="00FF577A" w14:paraId="2016C030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B19780" w14:textId="0E2559BF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0DE823" w14:textId="37F6689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476960.54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F49FF" w14:textId="03176D5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1301488.30</w:t>
            </w:r>
          </w:p>
        </w:tc>
      </w:tr>
      <w:tr w:rsidR="00B607E4" w:rsidRPr="00FF577A" w14:paraId="3399A1BA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94A11C" w14:textId="1455630B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F581D2" w14:textId="34CA0EC0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476951.06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2162D" w14:textId="46A4B06C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1301492.40</w:t>
            </w:r>
          </w:p>
        </w:tc>
      </w:tr>
      <w:tr w:rsidR="00B607E4" w:rsidRPr="00FF577A" w14:paraId="3EF8D043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326A59" w14:textId="0F5DD0E7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26C786" w14:textId="3710F37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476936.07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14ECD" w14:textId="20588947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1301495.29</w:t>
            </w:r>
          </w:p>
        </w:tc>
      </w:tr>
      <w:tr w:rsidR="00B607E4" w:rsidRPr="00FF577A" w14:paraId="7544C915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1030A3" w14:textId="5083CEE9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26B6E7" w14:textId="7F971DFD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476931.20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3A605" w14:textId="636671C3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1301471.79</w:t>
            </w:r>
          </w:p>
        </w:tc>
      </w:tr>
      <w:tr w:rsidR="00B607E4" w:rsidRPr="00FF577A" w14:paraId="44E0F227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78B4FF" w14:textId="2FF3E0EC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C45EE6" w14:textId="6C27339B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476908.18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9633D" w14:textId="36F3C57C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1301455.13</w:t>
            </w:r>
          </w:p>
        </w:tc>
      </w:tr>
      <w:tr w:rsidR="00933C7E" w:rsidRPr="00FF577A" w14:paraId="3B57D1C9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56E6F2" w14:textId="1B7E59D4" w:rsidR="00933C7E" w:rsidRDefault="00933C7E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E6AD8E" w14:textId="2F169780" w:rsidR="00933C7E" w:rsidRPr="00CD18D1" w:rsidRDefault="00933C7E" w:rsidP="00B607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CD9AF" w14:textId="3FB4CDB3" w:rsidR="00933C7E" w:rsidRPr="00CD18D1" w:rsidRDefault="00933C7E" w:rsidP="00B607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7E4" w:rsidRPr="00FF577A" w14:paraId="60224849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8D933F" w14:textId="156F388C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568DD5" w14:textId="40EBE96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476849.24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C1C30" w14:textId="35661FEF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1301414.59</w:t>
            </w:r>
          </w:p>
        </w:tc>
      </w:tr>
      <w:tr w:rsidR="00B607E4" w:rsidRPr="00FF577A" w14:paraId="2005F894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9E9A1F" w14:textId="611EDB3D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8B5C59" w14:textId="29E3F5E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476846.41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287F1" w14:textId="295D963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1301419.06</w:t>
            </w:r>
          </w:p>
        </w:tc>
      </w:tr>
      <w:tr w:rsidR="00B607E4" w:rsidRPr="00FF577A" w14:paraId="1C1FDE86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39BF82" w14:textId="3670E342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74CBB2" w14:textId="0658295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476835.02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7540A" w14:textId="7F362639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1301412.41</w:t>
            </w:r>
          </w:p>
        </w:tc>
      </w:tr>
      <w:tr w:rsidR="00B607E4" w:rsidRPr="00FF577A" w14:paraId="40CC750D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8BE889" w14:textId="4317E61C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64B97E" w14:textId="5B654713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476830.73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CFC01" w14:textId="5764932B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1301408.21</w:t>
            </w:r>
          </w:p>
        </w:tc>
      </w:tr>
      <w:tr w:rsidR="00B607E4" w:rsidRPr="00FF577A" w14:paraId="6D86D42F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AB72A4" w14:textId="2B424EFF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59C357" w14:textId="486ECEB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476852.59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79834" w14:textId="5DFCD9C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1301375.89</w:t>
            </w:r>
          </w:p>
        </w:tc>
      </w:tr>
      <w:tr w:rsidR="00B607E4" w:rsidRPr="00FF577A" w14:paraId="5797B658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00F12" w14:textId="526E5739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6EFE7A" w14:textId="483BBA4D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476865.01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7F77" w14:textId="36670459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1301384.44</w:t>
            </w:r>
          </w:p>
        </w:tc>
      </w:tr>
      <w:tr w:rsidR="00B607E4" w:rsidRPr="00FF577A" w14:paraId="58515FEE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BB17BF" w14:textId="4CFFF93D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8AB668" w14:textId="291EA526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476901.88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47A37" w14:textId="17B25BFA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1301324.91</w:t>
            </w:r>
          </w:p>
        </w:tc>
      </w:tr>
      <w:tr w:rsidR="00B607E4" w:rsidRPr="00FF577A" w14:paraId="560168A2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754E33" w14:textId="05CAC773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45B63F" w14:textId="307F5000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476898.62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D5FCF" w14:textId="1F2CE319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1301322.80</w:t>
            </w:r>
          </w:p>
        </w:tc>
      </w:tr>
      <w:tr w:rsidR="00B607E4" w:rsidRPr="00FF577A" w14:paraId="3B06C78F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3E91F8" w14:textId="7A2C6525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729164" w14:textId="1810FA6B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476910.56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068F1" w14:textId="5E63A78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1301303.51</w:t>
            </w:r>
          </w:p>
        </w:tc>
      </w:tr>
      <w:tr w:rsidR="00B607E4" w:rsidRPr="00FF577A" w14:paraId="11B6E382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DED21C" w14:textId="49656301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2F3809" w14:textId="301E928D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476986.83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5B67E" w14:textId="1FE90105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1301352.44</w:t>
            </w:r>
          </w:p>
        </w:tc>
      </w:tr>
      <w:tr w:rsidR="00B607E4" w:rsidRPr="00FF577A" w14:paraId="05D4D2D3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4A984" w14:textId="3C770D01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E7E633" w14:textId="48D8CF7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477001.12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703AD" w14:textId="409C0057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1301364.05</w:t>
            </w:r>
          </w:p>
        </w:tc>
      </w:tr>
      <w:tr w:rsidR="00B607E4" w:rsidRPr="00FF577A" w14:paraId="277E98A1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4B1EDD" w14:textId="739D201A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EBE5EA" w14:textId="3BC5E9F7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477053.51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035DA" w14:textId="32AD72D6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1301399.46</w:t>
            </w:r>
          </w:p>
        </w:tc>
      </w:tr>
      <w:tr w:rsidR="00B607E4" w:rsidRPr="00FF577A" w14:paraId="3F651357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5661EB" w14:textId="267E1D49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F7399B" w14:textId="431B47DF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477051.08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9C2DA" w14:textId="08A0FE79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1301403.21</w:t>
            </w:r>
          </w:p>
        </w:tc>
      </w:tr>
      <w:tr w:rsidR="00B607E4" w:rsidRPr="00FF577A" w14:paraId="36E9861C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3A8CC2" w14:textId="35FC4709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36A314" w14:textId="234F0DDF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477097.17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B145F" w14:textId="2AD3FA6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1301433.98</w:t>
            </w:r>
          </w:p>
        </w:tc>
      </w:tr>
      <w:tr w:rsidR="00B607E4" w:rsidRPr="00FF577A" w14:paraId="4436E96D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AB76B6" w14:textId="42B0B6F5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F5E528" w14:textId="213A2BD1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477127.37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4FC7C" w14:textId="4FAFC811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1301454.56</w:t>
            </w:r>
          </w:p>
        </w:tc>
      </w:tr>
      <w:tr w:rsidR="00B607E4" w:rsidRPr="00FF577A" w14:paraId="7DFD8A79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D17344" w14:textId="2B74FDBD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3FC900" w14:textId="259B178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477129.96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EE1E9" w14:textId="49E290B3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1301450.74</w:t>
            </w:r>
          </w:p>
        </w:tc>
      </w:tr>
      <w:tr w:rsidR="00B607E4" w:rsidRPr="00FF577A" w14:paraId="3F381287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2BB824" w14:textId="58E35499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441832" w14:textId="13D60A22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477170.9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0E4D9" w14:textId="154F6B6F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1301479.01</w:t>
            </w:r>
          </w:p>
        </w:tc>
      </w:tr>
      <w:tr w:rsidR="00B607E4" w:rsidRPr="00FF577A" w14:paraId="52C4C552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4E8091" w14:textId="56ED2A1C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A712A4" w14:textId="22D933D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477200.93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300DD" w14:textId="01A60FD4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1301499.41</w:t>
            </w:r>
          </w:p>
        </w:tc>
      </w:tr>
      <w:tr w:rsidR="00B607E4" w:rsidRPr="00FF577A" w14:paraId="052FFA05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F61416" w14:textId="4CCA556D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6D44E4" w14:textId="5AB9FA40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477245.67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8C1CE" w14:textId="2BC258F9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1301529.77</w:t>
            </w:r>
          </w:p>
        </w:tc>
      </w:tr>
      <w:tr w:rsidR="00B607E4" w:rsidRPr="00FF577A" w14:paraId="33EA49F9" w14:textId="77777777" w:rsidTr="00CD18D1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CB4090" w14:textId="48138163" w:rsidR="00B607E4" w:rsidRDefault="00CD18D1" w:rsidP="00B607E4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78BD96" w14:textId="59DC00BA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477279.64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E0534" w14:textId="6814C938" w:rsidR="00B607E4" w:rsidRPr="00CD18D1" w:rsidRDefault="00B607E4" w:rsidP="00B607E4">
            <w:pPr>
              <w:jc w:val="center"/>
              <w:rPr>
                <w:sz w:val="28"/>
                <w:szCs w:val="28"/>
              </w:rPr>
            </w:pPr>
            <w:r w:rsidRPr="00CD18D1">
              <w:rPr>
                <w:sz w:val="28"/>
                <w:szCs w:val="28"/>
              </w:rPr>
              <w:t>1301552.92</w:t>
            </w:r>
          </w:p>
        </w:tc>
      </w:tr>
    </w:tbl>
    <w:p w14:paraId="25335312" w14:textId="77777777" w:rsidR="00047F8F" w:rsidRDefault="00047F8F" w:rsidP="00C52112">
      <w:pPr>
        <w:ind w:right="140"/>
        <w:jc w:val="center"/>
        <w:rPr>
          <w:sz w:val="28"/>
        </w:rPr>
      </w:pPr>
    </w:p>
    <w:sectPr w:rsidR="00047F8F" w:rsidSect="006D6B3C">
      <w:pgSz w:w="11906" w:h="16838"/>
      <w:pgMar w:top="1134" w:right="566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AC83E" w14:textId="77777777" w:rsidR="002350A5" w:rsidRDefault="002350A5">
      <w:r>
        <w:separator/>
      </w:r>
    </w:p>
  </w:endnote>
  <w:endnote w:type="continuationSeparator" w:id="0">
    <w:p w14:paraId="13214746" w14:textId="77777777" w:rsidR="002350A5" w:rsidRDefault="0023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37A0A" w14:textId="77777777" w:rsidR="002350A5" w:rsidRDefault="002350A5">
      <w:r>
        <w:separator/>
      </w:r>
    </w:p>
  </w:footnote>
  <w:footnote w:type="continuationSeparator" w:id="0">
    <w:p w14:paraId="6BC5F59A" w14:textId="77777777" w:rsidR="002350A5" w:rsidRDefault="00235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CC51" w14:textId="77777777" w:rsidR="002350A5" w:rsidRDefault="002350A5" w:rsidP="002350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3607F6" w14:textId="77777777" w:rsidR="002350A5" w:rsidRDefault="002350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12218"/>
      <w:docPartObj>
        <w:docPartGallery w:val="Page Numbers (Top of Page)"/>
        <w:docPartUnique/>
      </w:docPartObj>
    </w:sdtPr>
    <w:sdtContent>
      <w:p w14:paraId="29193278" w14:textId="1CDC37A4" w:rsidR="002350A5" w:rsidRDefault="002350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C7E">
          <w:rPr>
            <w:noProof/>
          </w:rPr>
          <w:t>4</w:t>
        </w:r>
        <w:r>
          <w:fldChar w:fldCharType="end"/>
        </w:r>
      </w:p>
    </w:sdtContent>
  </w:sdt>
  <w:p w14:paraId="3160F94F" w14:textId="77777777" w:rsidR="002350A5" w:rsidRDefault="002350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AF4"/>
    <w:rsid w:val="00014EC7"/>
    <w:rsid w:val="000334D4"/>
    <w:rsid w:val="00047F8F"/>
    <w:rsid w:val="00095918"/>
    <w:rsid w:val="000A3421"/>
    <w:rsid w:val="000C0535"/>
    <w:rsid w:val="000D3CFD"/>
    <w:rsid w:val="000D6E40"/>
    <w:rsid w:val="001042FF"/>
    <w:rsid w:val="0010553A"/>
    <w:rsid w:val="00116FCA"/>
    <w:rsid w:val="001244E9"/>
    <w:rsid w:val="00156181"/>
    <w:rsid w:val="0019082D"/>
    <w:rsid w:val="001C1694"/>
    <w:rsid w:val="001F5A3C"/>
    <w:rsid w:val="002350A5"/>
    <w:rsid w:val="00237E36"/>
    <w:rsid w:val="00253254"/>
    <w:rsid w:val="00266BAF"/>
    <w:rsid w:val="0029412D"/>
    <w:rsid w:val="002A375E"/>
    <w:rsid w:val="002B2263"/>
    <w:rsid w:val="002E5F43"/>
    <w:rsid w:val="00310A5F"/>
    <w:rsid w:val="00367CBA"/>
    <w:rsid w:val="00377F41"/>
    <w:rsid w:val="00413258"/>
    <w:rsid w:val="004167E2"/>
    <w:rsid w:val="0049295F"/>
    <w:rsid w:val="004B02CB"/>
    <w:rsid w:val="004C388D"/>
    <w:rsid w:val="004C490E"/>
    <w:rsid w:val="004D6996"/>
    <w:rsid w:val="004E0EA4"/>
    <w:rsid w:val="004F1980"/>
    <w:rsid w:val="00587071"/>
    <w:rsid w:val="005A33D0"/>
    <w:rsid w:val="005E37E7"/>
    <w:rsid w:val="005F24C7"/>
    <w:rsid w:val="005F552C"/>
    <w:rsid w:val="0060402D"/>
    <w:rsid w:val="00620B3E"/>
    <w:rsid w:val="0063059A"/>
    <w:rsid w:val="00632794"/>
    <w:rsid w:val="00660C4A"/>
    <w:rsid w:val="00682816"/>
    <w:rsid w:val="006A3D60"/>
    <w:rsid w:val="006D6B3C"/>
    <w:rsid w:val="00704060"/>
    <w:rsid w:val="00712D7F"/>
    <w:rsid w:val="007529C2"/>
    <w:rsid w:val="00780C30"/>
    <w:rsid w:val="007D2C0A"/>
    <w:rsid w:val="0080108D"/>
    <w:rsid w:val="00831EB2"/>
    <w:rsid w:val="00837609"/>
    <w:rsid w:val="008670B3"/>
    <w:rsid w:val="00887DBA"/>
    <w:rsid w:val="008A630C"/>
    <w:rsid w:val="008B3ABC"/>
    <w:rsid w:val="008B4AB7"/>
    <w:rsid w:val="008B6E9C"/>
    <w:rsid w:val="008E18C3"/>
    <w:rsid w:val="00933C7E"/>
    <w:rsid w:val="00937D40"/>
    <w:rsid w:val="009550EC"/>
    <w:rsid w:val="0096191F"/>
    <w:rsid w:val="0098443D"/>
    <w:rsid w:val="009919E1"/>
    <w:rsid w:val="009B7091"/>
    <w:rsid w:val="009C5E8B"/>
    <w:rsid w:val="009F5353"/>
    <w:rsid w:val="00A259D2"/>
    <w:rsid w:val="00A25B10"/>
    <w:rsid w:val="00A3680E"/>
    <w:rsid w:val="00A36E91"/>
    <w:rsid w:val="00A61466"/>
    <w:rsid w:val="00A801C3"/>
    <w:rsid w:val="00A9670B"/>
    <w:rsid w:val="00AC5CC6"/>
    <w:rsid w:val="00AD23CC"/>
    <w:rsid w:val="00AF6B33"/>
    <w:rsid w:val="00B0074F"/>
    <w:rsid w:val="00B049E7"/>
    <w:rsid w:val="00B11359"/>
    <w:rsid w:val="00B2063E"/>
    <w:rsid w:val="00B53C00"/>
    <w:rsid w:val="00B607E4"/>
    <w:rsid w:val="00B662C1"/>
    <w:rsid w:val="00B807A2"/>
    <w:rsid w:val="00BB40BC"/>
    <w:rsid w:val="00BE3DF0"/>
    <w:rsid w:val="00BE6E95"/>
    <w:rsid w:val="00C03090"/>
    <w:rsid w:val="00C165F5"/>
    <w:rsid w:val="00C41786"/>
    <w:rsid w:val="00C52112"/>
    <w:rsid w:val="00C571B3"/>
    <w:rsid w:val="00C64A9E"/>
    <w:rsid w:val="00C77680"/>
    <w:rsid w:val="00C94659"/>
    <w:rsid w:val="00C97960"/>
    <w:rsid w:val="00CA6169"/>
    <w:rsid w:val="00CD18D1"/>
    <w:rsid w:val="00CD5FE2"/>
    <w:rsid w:val="00D03B41"/>
    <w:rsid w:val="00D250DF"/>
    <w:rsid w:val="00D40B06"/>
    <w:rsid w:val="00D623C5"/>
    <w:rsid w:val="00D82744"/>
    <w:rsid w:val="00DB0169"/>
    <w:rsid w:val="00DB03A6"/>
    <w:rsid w:val="00DD4316"/>
    <w:rsid w:val="00DE05E2"/>
    <w:rsid w:val="00E26169"/>
    <w:rsid w:val="00E51FC3"/>
    <w:rsid w:val="00E524C9"/>
    <w:rsid w:val="00EA0D86"/>
    <w:rsid w:val="00EB4405"/>
    <w:rsid w:val="00EC2BF3"/>
    <w:rsid w:val="00EC683C"/>
    <w:rsid w:val="00EF0ADA"/>
    <w:rsid w:val="00F146E4"/>
    <w:rsid w:val="00F1550E"/>
    <w:rsid w:val="00F3390E"/>
    <w:rsid w:val="00F5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1726E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55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47F8F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9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2025-02-10T15:09:00Z</cp:lastPrinted>
  <dcterms:created xsi:type="dcterms:W3CDTF">2025-02-19T10:53:00Z</dcterms:created>
  <dcterms:modified xsi:type="dcterms:W3CDTF">2025-02-26T12:31:00Z</dcterms:modified>
</cp:coreProperties>
</file>